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156926153"/>
    <w:bookmarkStart w:id="3" w:name="_Toc72928690"/>
    <w:bookmarkStart w:id="4" w:name="_Toc72928921"/>
    <w:bookmarkStart w:id="5" w:name="_Toc72929265"/>
    <w:p w14:paraId="64D32DB5" w14:textId="77777777" w:rsidR="00B66688" w:rsidRDefault="00234A65" w:rsidP="00591D89">
      <w:pPr>
        <w:pStyle w:val="PersonalName"/>
        <w:rPr>
          <w:rStyle w:val="mfasisubtil"/>
        </w:rPr>
      </w:pPr>
      <w:r w:rsidRPr="00EB5B5E">
        <w:rPr>
          <w:rStyle w:val="mfasisubti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54CD94" wp14:editId="44C5D50B">
                <wp:simplePos x="0" y="0"/>
                <wp:positionH relativeFrom="margin">
                  <wp:posOffset>242725</wp:posOffset>
                </wp:positionH>
                <wp:positionV relativeFrom="paragraph">
                  <wp:posOffset>2909759</wp:posOffset>
                </wp:positionV>
                <wp:extent cx="3276600" cy="1404620"/>
                <wp:effectExtent l="0" t="0" r="0" b="317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875E6" w14:textId="3288CACD" w:rsidR="00234A65" w:rsidRPr="00772FE6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Empresa beneficiària: </w:t>
                            </w:r>
                          </w:p>
                          <w:p w14:paraId="740FC5E1" w14:textId="77777777" w:rsidR="00234A65" w:rsidRPr="00281028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1C2733F7" w14:textId="2D98DFB5" w:rsidR="00234A65" w:rsidRPr="00983704" w:rsidRDefault="00234A65" w:rsidP="00234A65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</w:pP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Codi del cupó: ACE0</w:t>
                            </w:r>
                            <w:r w:rsidR="005A26CE"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91</w:t>
                            </w: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/2</w:t>
                            </w:r>
                            <w:r w:rsidR="005A26CE"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3</w:t>
                            </w: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/00</w:t>
                            </w:r>
                            <w:r w:rsidR="005A26CE"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0</w:t>
                            </w:r>
                            <w:r w:rsidRPr="00983704">
                              <w:rPr>
                                <w:rFonts w:ascii="Helvetica LT Std" w:hAnsi="Helvetica LT Std"/>
                                <w:color w:val="auto"/>
                                <w:sz w:val="28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54CD94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alt="&quot;&quot;" style="position:absolute;margin-left:19.1pt;margin-top:229.1pt;width:258pt;height:110.6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" fillcolor="white [3201]" stroked="f" strokeweight="1pt">
                <v:textbox style="mso-fit-shape-to-text:t">
                  <w:txbxContent>
                    <w:p w14:paraId="3F3875E6" w14:textId="3288CACD" w:rsidR="00234A65" w:rsidRPr="00772FE6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Empresa beneficiària: </w:t>
                      </w:r>
                    </w:p>
                    <w:p w14:paraId="740FC5E1" w14:textId="77777777" w:rsidR="00234A65" w:rsidRPr="00281028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1C2733F7" w14:textId="2D98DFB5" w:rsidR="00234A65" w:rsidRPr="00983704" w:rsidRDefault="00234A65" w:rsidP="00234A65">
                      <w:pPr>
                        <w:spacing w:after="0" w:line="240" w:lineRule="auto"/>
                        <w:rPr>
                          <w:rFonts w:ascii="Helvetica LT Std" w:hAnsi="Helvetica LT Std"/>
                          <w:color w:val="auto"/>
                          <w:sz w:val="28"/>
                        </w:rPr>
                      </w:pP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Codi del cupó: ACE0</w:t>
                      </w:r>
                      <w:r w:rsidR="005A26CE"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91</w:t>
                      </w: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/2</w:t>
                      </w:r>
                      <w:r w:rsidR="005A26CE"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3</w:t>
                      </w: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/00</w:t>
                      </w:r>
                      <w:r w:rsidR="005A26CE"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0</w:t>
                      </w:r>
                      <w:r w:rsidRPr="00983704">
                        <w:rPr>
                          <w:rFonts w:ascii="Helvetica LT Std" w:hAnsi="Helvetica LT Std"/>
                          <w:color w:val="auto"/>
                          <w:sz w:val="28"/>
                        </w:rPr>
                        <w:t>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7D0A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6998245E">
                <wp:simplePos x="0" y="0"/>
                <wp:positionH relativeFrom="margin">
                  <wp:align>right</wp:align>
                </wp:positionH>
                <wp:positionV relativeFrom="paragraph">
                  <wp:posOffset>341534</wp:posOffset>
                </wp:positionV>
                <wp:extent cx="6219507" cy="1683067"/>
                <wp:effectExtent l="0" t="0" r="0" b="0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507" cy="1683067"/>
                          <a:chOff x="0" y="0"/>
                          <a:chExt cx="6219507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268220" y="-2268220"/>
                            <a:ext cx="1683067" cy="6219507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207110" y="279312"/>
                            <a:ext cx="5621488" cy="1266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149C" w14:textId="2CAA7CA1" w:rsidR="00591D89" w:rsidRPr="00817D0A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</w:pPr>
                              <w:r w:rsidRPr="00817D0A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Memòria </w:t>
                              </w:r>
                              <w:r w:rsidR="00234A65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>justificativa tècnica</w:t>
                              </w:r>
                              <w:r w:rsidRPr="00817D0A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 Cupons </w:t>
                              </w:r>
                              <w:r w:rsidR="005A26C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>d’estratègia</w:t>
                              </w:r>
                              <w:r w:rsidRPr="00817D0A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 xml:space="preserve"> 202</w:t>
                              </w:r>
                              <w:r w:rsidR="00D813D8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68"/>
                                  <w:szCs w:val="6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7" style="position:absolute;margin-left:438.5pt;margin-top:26.9pt;width:489.7pt;height:132.5pt;z-index:251692032;mso-position-horizontal:right;mso-position-horizontal-relative:margin;mso-height-relative:margin" coordsize="62195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">
                <v:shape id="Redondear rectángulo de esquina del mismo lado 8" o:spid="_x0000_s1028" style="position:absolute;left:22683;top:-22683;width:16830;height:62195;rotation:-90;visibility:visible;mso-wrap-style:square;v-text-anchor:middle" coordsize="1683067,6219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" path="m841534,r,c1306300,,1683068,376768,1683068,841534v,1792658,-1,3585315,-1,5377973l1683067,6219507,,6219507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19507;1683067,6219507;0,6219507;0,6219507;0,841534;841534,0" o:connectangles="0,0,0,0,0,0,0,0,0"/>
                </v:shape>
                <w10:wrap anchorx="margin"/>
              </v:group>
            </w:pict>
          </mc:Fallback>
        </mc:AlternateContent>
      </w:r>
      <w:r w:rsidR="00CD60E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C72509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5D45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</w:p>
    <w:p w14:paraId="05AEB701" w14:textId="77777777" w:rsidR="00234A65" w:rsidRPr="00234A65" w:rsidRDefault="00234A65" w:rsidP="00234A65">
      <w:pPr>
        <w:rPr>
          <w:lang w:val="en-US"/>
        </w:rPr>
      </w:pPr>
    </w:p>
    <w:p w14:paraId="50E10A19" w14:textId="77777777" w:rsidR="00234A65" w:rsidRPr="00234A65" w:rsidRDefault="00234A65" w:rsidP="00234A65">
      <w:pPr>
        <w:rPr>
          <w:lang w:val="en-US"/>
        </w:rPr>
      </w:pPr>
    </w:p>
    <w:p w14:paraId="04CE3F66" w14:textId="77777777" w:rsidR="00234A65" w:rsidRPr="00234A65" w:rsidRDefault="00234A65" w:rsidP="00234A65">
      <w:pPr>
        <w:rPr>
          <w:lang w:val="en-US"/>
        </w:rPr>
      </w:pPr>
    </w:p>
    <w:p w14:paraId="25A2278A" w14:textId="77777777" w:rsidR="00234A65" w:rsidRPr="00234A65" w:rsidRDefault="00234A65" w:rsidP="00234A65">
      <w:pPr>
        <w:rPr>
          <w:lang w:val="en-US"/>
        </w:rPr>
      </w:pPr>
    </w:p>
    <w:p w14:paraId="499A6DC1" w14:textId="77777777" w:rsidR="00234A65" w:rsidRPr="00234A65" w:rsidRDefault="00234A65" w:rsidP="00234A65">
      <w:pPr>
        <w:rPr>
          <w:lang w:val="en-US"/>
        </w:rPr>
      </w:pPr>
    </w:p>
    <w:p w14:paraId="4BDBCDBE" w14:textId="77777777" w:rsidR="00234A65" w:rsidRPr="00234A65" w:rsidRDefault="00234A65" w:rsidP="00234A65">
      <w:pPr>
        <w:rPr>
          <w:lang w:val="en-US"/>
        </w:rPr>
      </w:pPr>
    </w:p>
    <w:p w14:paraId="67298DD9" w14:textId="77777777" w:rsidR="00234A65" w:rsidRPr="00234A65" w:rsidRDefault="00234A65" w:rsidP="00234A65">
      <w:pPr>
        <w:rPr>
          <w:lang w:val="en-US"/>
        </w:rPr>
      </w:pPr>
    </w:p>
    <w:p w14:paraId="191D12D4" w14:textId="77777777" w:rsidR="00234A65" w:rsidRPr="00234A65" w:rsidRDefault="00234A65" w:rsidP="00234A65">
      <w:pPr>
        <w:rPr>
          <w:lang w:val="en-US"/>
        </w:rPr>
      </w:pPr>
    </w:p>
    <w:p w14:paraId="30F7E4A7" w14:textId="77777777" w:rsidR="00234A65" w:rsidRPr="00234A65" w:rsidRDefault="00234A65" w:rsidP="00234A65">
      <w:pPr>
        <w:rPr>
          <w:lang w:val="en-US"/>
        </w:rPr>
      </w:pPr>
      <w:bookmarkStart w:id="6" w:name="_Hlk157438493"/>
      <w:bookmarkStart w:id="7" w:name="_Hlk157438566"/>
    </w:p>
    <w:p w14:paraId="274705DA" w14:textId="77777777" w:rsidR="00234A65" w:rsidRPr="00234A65" w:rsidRDefault="00234A65" w:rsidP="00234A65">
      <w:pPr>
        <w:rPr>
          <w:lang w:val="en-US"/>
        </w:rPr>
      </w:pPr>
    </w:p>
    <w:p w14:paraId="4E6D325E" w14:textId="77777777" w:rsidR="00234A65" w:rsidRPr="00234A65" w:rsidRDefault="00234A65" w:rsidP="00234A65">
      <w:pPr>
        <w:rPr>
          <w:lang w:val="en-US"/>
        </w:rPr>
      </w:pPr>
    </w:p>
    <w:p w14:paraId="277270B6" w14:textId="77777777" w:rsidR="00234A65" w:rsidRDefault="00234A65" w:rsidP="00234A65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>
        <w:rPr>
          <w:lang w:val="en-US"/>
        </w:rPr>
        <w:tab/>
      </w:r>
    </w:p>
    <w:p w14:paraId="6C5AB967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6F87829A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CAA3439" w14:textId="77777777" w:rsidR="00234A65" w:rsidRPr="00DB778D" w:rsidRDefault="00234A65" w:rsidP="00234A65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>Signatura Representant legal Empresa Beneficiària</w:t>
      </w:r>
    </w:p>
    <w:p w14:paraId="68A2464C" w14:textId="77777777" w:rsidR="00234A65" w:rsidRPr="00DB778D" w:rsidRDefault="00234A65" w:rsidP="00234A65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EB5949" wp14:editId="69CD1132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5B52E" w14:textId="77777777" w:rsidR="00234A65" w:rsidRDefault="00234A65" w:rsidP="00234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B5949" id="_x0000_s1030" type="#_x0000_t202" style="position:absolute;left:0;text-align:left;margin-left:0;margin-top:21.7pt;width:327.75pt;height:36.7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">
                <v:textbox>
                  <w:txbxContent>
                    <w:p w14:paraId="2455B52E" w14:textId="77777777" w:rsidR="00234A65" w:rsidRDefault="00234A65" w:rsidP="00234A65"/>
                  </w:txbxContent>
                </v:textbox>
                <w10:wrap type="square" anchorx="margin"/>
              </v:shape>
            </w:pict>
          </mc:Fallback>
        </mc:AlternateContent>
      </w:r>
    </w:p>
    <w:p w14:paraId="346FB869" w14:textId="77777777" w:rsidR="00234A65" w:rsidRPr="00DB778D" w:rsidRDefault="00234A65" w:rsidP="00234A65">
      <w:pPr>
        <w:jc w:val="right"/>
        <w:rPr>
          <w:rFonts w:ascii="Helvetica" w:hAnsi="Helvetica"/>
        </w:rPr>
      </w:pPr>
    </w:p>
    <w:p w14:paraId="3D027614" w14:textId="77777777" w:rsidR="00234A65" w:rsidRPr="00DB778D" w:rsidRDefault="00234A65" w:rsidP="00234A65">
      <w:pPr>
        <w:jc w:val="center"/>
        <w:rPr>
          <w:rFonts w:ascii="Helvetica" w:hAnsi="Helvetica"/>
        </w:rPr>
      </w:pPr>
    </w:p>
    <w:p w14:paraId="2278A041" w14:textId="197077B2" w:rsidR="00234A65" w:rsidRPr="00983704" w:rsidRDefault="00234A65" w:rsidP="00234A65">
      <w:pPr>
        <w:rPr>
          <w:rFonts w:ascii="Helvetica" w:hAnsi="Helvetica"/>
          <w:color w:val="auto"/>
        </w:rPr>
      </w:pPr>
      <w:r w:rsidRPr="00983704">
        <w:rPr>
          <w:rFonts w:ascii="Helvetica" w:eastAsiaTheme="majorEastAsia" w:hAnsi="Helvetica" w:cstheme="majorBidi"/>
          <w:bCs/>
          <w:color w:val="auto"/>
        </w:rPr>
        <w:t xml:space="preserve">Signatura </w:t>
      </w:r>
      <w:r w:rsidRPr="00983704">
        <w:rPr>
          <w:rFonts w:ascii="Helvetica" w:eastAsiaTheme="majorEastAsia" w:hAnsi="Helvetica" w:cstheme="majorBidi"/>
          <w:bCs/>
          <w:strike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B199688" wp14:editId="1FB0EAC6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4AB8" w14:textId="77777777" w:rsidR="00234A65" w:rsidRDefault="00234A65" w:rsidP="00234A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9688" id="_x0000_s1031" type="#_x0000_t202" style="position:absolute;margin-left:0;margin-top:28.35pt;width:327.75pt;height:36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">
                <v:textbox>
                  <w:txbxContent>
                    <w:p w14:paraId="369F4AB8" w14:textId="77777777" w:rsidR="00234A65" w:rsidRDefault="00234A65" w:rsidP="00234A65"/>
                  </w:txbxContent>
                </v:textbox>
                <w10:wrap type="square" anchorx="margin"/>
              </v:shape>
            </w:pict>
          </mc:Fallback>
        </mc:AlternateContent>
      </w:r>
      <w:r w:rsidR="00D813D8" w:rsidRPr="00983704">
        <w:rPr>
          <w:rFonts w:ascii="Helvetica" w:eastAsiaTheme="majorEastAsia" w:hAnsi="Helvetica" w:cstheme="majorBidi"/>
          <w:bCs/>
          <w:color w:val="auto"/>
        </w:rPr>
        <w:t>de l’A</w:t>
      </w:r>
      <w:r w:rsidR="00A910DD" w:rsidRPr="00983704">
        <w:rPr>
          <w:rFonts w:ascii="Helvetica" w:eastAsiaTheme="majorEastAsia" w:hAnsi="Helvetica" w:cstheme="majorBidi"/>
          <w:bCs/>
          <w:color w:val="auto"/>
        </w:rPr>
        <w:t>ssessor</w:t>
      </w:r>
      <w:r w:rsidR="001578F0">
        <w:rPr>
          <w:rFonts w:ascii="Helvetica" w:eastAsiaTheme="majorEastAsia" w:hAnsi="Helvetica" w:cstheme="majorBidi"/>
          <w:bCs/>
          <w:color w:val="auto"/>
        </w:rPr>
        <w:t>/a</w:t>
      </w:r>
      <w:r w:rsidR="00A910DD" w:rsidRPr="00983704">
        <w:rPr>
          <w:rFonts w:ascii="Helvetica" w:eastAsiaTheme="majorEastAsia" w:hAnsi="Helvetica" w:cstheme="majorBidi"/>
          <w:bCs/>
          <w:color w:val="auto"/>
        </w:rPr>
        <w:t xml:space="preserve"> </w:t>
      </w:r>
      <w:r w:rsidR="00D813D8" w:rsidRPr="00983704">
        <w:rPr>
          <w:rFonts w:ascii="Helvetica" w:eastAsiaTheme="majorEastAsia" w:hAnsi="Helvetica" w:cstheme="majorBidi"/>
          <w:bCs/>
          <w:color w:val="auto"/>
        </w:rPr>
        <w:t>A</w:t>
      </w:r>
      <w:r w:rsidR="00A910DD" w:rsidRPr="00983704">
        <w:rPr>
          <w:rFonts w:ascii="Helvetica" w:eastAsiaTheme="majorEastAsia" w:hAnsi="Helvetica" w:cstheme="majorBidi"/>
          <w:bCs/>
          <w:color w:val="auto"/>
        </w:rPr>
        <w:t>creditat</w:t>
      </w:r>
      <w:r w:rsidR="001578F0">
        <w:rPr>
          <w:rFonts w:ascii="Helvetica" w:eastAsiaTheme="majorEastAsia" w:hAnsi="Helvetica" w:cstheme="majorBidi"/>
          <w:bCs/>
          <w:color w:val="auto"/>
        </w:rPr>
        <w:t>/da</w:t>
      </w:r>
      <w:r w:rsidR="00D813D8" w:rsidRPr="00983704">
        <w:rPr>
          <w:rFonts w:ascii="Helvetica" w:eastAsiaTheme="majorEastAsia" w:hAnsi="Helvetica" w:cstheme="majorBidi"/>
          <w:bCs/>
          <w:color w:val="auto"/>
        </w:rPr>
        <w:t xml:space="preserve"> </w:t>
      </w:r>
    </w:p>
    <w:p w14:paraId="08A89FEE" w14:textId="77777777" w:rsidR="00234A65" w:rsidRPr="00284208" w:rsidRDefault="00234A65" w:rsidP="00234A65">
      <w:pPr>
        <w:jc w:val="center"/>
        <w:rPr>
          <w:rFonts w:ascii="Helvetica" w:hAnsi="Helvetica"/>
        </w:rPr>
      </w:pPr>
    </w:p>
    <w:p w14:paraId="733B6F28" w14:textId="480C176C" w:rsidR="00234A65" w:rsidRPr="005A26CE" w:rsidRDefault="00234A65" w:rsidP="00234A65">
      <w:pPr>
        <w:tabs>
          <w:tab w:val="left" w:pos="1197"/>
        </w:tabs>
        <w:rPr>
          <w:lang w:val="es-ES"/>
        </w:rPr>
      </w:pPr>
    </w:p>
    <w:bookmarkEnd w:id="6"/>
    <w:p w14:paraId="6D43D7C5" w14:textId="77777777" w:rsidR="00234A65" w:rsidRPr="005A26CE" w:rsidRDefault="00234A65" w:rsidP="00234A65">
      <w:pPr>
        <w:rPr>
          <w:lang w:val="es-ES"/>
        </w:rPr>
      </w:pPr>
    </w:p>
    <w:p w14:paraId="102EB05A" w14:textId="77777777" w:rsidR="00234A65" w:rsidRPr="005A26CE" w:rsidRDefault="00234A65" w:rsidP="00234A65">
      <w:pPr>
        <w:rPr>
          <w:lang w:val="es-ES"/>
        </w:rPr>
      </w:pPr>
    </w:p>
    <w:bookmarkEnd w:id="7"/>
    <w:p w14:paraId="53CAA418" w14:textId="77777777" w:rsidR="00234A65" w:rsidRPr="005A26CE" w:rsidRDefault="00234A65" w:rsidP="00234A65">
      <w:pPr>
        <w:rPr>
          <w:lang w:val="es-ES"/>
        </w:rPr>
      </w:pPr>
    </w:p>
    <w:p w14:paraId="31503203" w14:textId="6A302364" w:rsidR="00234A65" w:rsidRPr="005A26CE" w:rsidRDefault="00234A65" w:rsidP="00234A65">
      <w:pPr>
        <w:rPr>
          <w:lang w:val="es-ES"/>
        </w:rPr>
        <w:sectPr w:rsidR="00234A65" w:rsidRPr="005A26CE" w:rsidSect="00B2526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</w:p>
    <w:bookmarkEnd w:id="3"/>
    <w:bookmarkEnd w:id="4"/>
    <w:bookmarkEnd w:id="5"/>
    <w:p w14:paraId="08AF0289" w14:textId="77777777" w:rsidR="00120D17" w:rsidRPr="005758A9" w:rsidRDefault="00120D17" w:rsidP="00120D1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sdt>
      <w:sdtPr>
        <w:rPr>
          <w:rFonts w:ascii="Helvetica" w:eastAsiaTheme="minorHAnsi" w:hAnsi="Helvetica" w:cs="Helvetica"/>
          <w:b w:val="0"/>
          <w:noProof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D00F22C" w14:textId="77777777" w:rsidR="00120D17" w:rsidRPr="005758A9" w:rsidRDefault="00120D17" w:rsidP="00120D17">
          <w:pPr>
            <w:pStyle w:val="TtoldelIDC"/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lang w:val="ca-ES"/>
            </w:rPr>
            <w:t>Índex de continguts</w:t>
          </w:r>
        </w:p>
        <w:p w14:paraId="1CE84656" w14:textId="76F847CC" w:rsidR="005A26CE" w:rsidRDefault="00120D17">
          <w:pPr>
            <w:pStyle w:val="IDC1"/>
            <w:tabs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r w:rsidRPr="005758A9">
            <w:rPr>
              <w:rFonts w:ascii="Helvetica" w:hAnsi="Helvetica" w:cs="Helvetica"/>
              <w:iCs/>
              <w:sz w:val="24"/>
              <w:szCs w:val="24"/>
            </w:rPr>
            <w:fldChar w:fldCharType="begin"/>
          </w:r>
          <w:r w:rsidRPr="005758A9">
            <w:rPr>
              <w:rFonts w:ascii="Helvetica" w:hAnsi="Helvetica" w:cs="Helvetica"/>
            </w:rPr>
            <w:instrText xml:space="preserve"> TOC \o "1-3" \h \z \u </w:instrText>
          </w:r>
          <w:r w:rsidRPr="005758A9">
            <w:rPr>
              <w:rFonts w:ascii="Helvetica" w:hAnsi="Helvetica" w:cs="Helvetica"/>
              <w:iCs/>
              <w:sz w:val="24"/>
              <w:szCs w:val="24"/>
            </w:rPr>
            <w:fldChar w:fldCharType="separate"/>
          </w:r>
          <w:hyperlink w:anchor="_Toc156926153" w:history="1">
            <w:r w:rsidR="005A26CE">
              <w:rPr>
                <w:noProof/>
                <w:webHidden/>
              </w:rPr>
              <w:tab/>
            </w:r>
            <w:r w:rsidR="005A26CE">
              <w:rPr>
                <w:noProof/>
                <w:webHidden/>
              </w:rPr>
              <w:fldChar w:fldCharType="begin"/>
            </w:r>
            <w:r w:rsidR="005A26CE">
              <w:rPr>
                <w:noProof/>
                <w:webHidden/>
              </w:rPr>
              <w:instrText xml:space="preserve"> PAGEREF _Toc156926153 \h </w:instrText>
            </w:r>
            <w:r w:rsidR="005A26CE">
              <w:rPr>
                <w:noProof/>
                <w:webHidden/>
              </w:rPr>
            </w:r>
            <w:r w:rsidR="005A26CE">
              <w:rPr>
                <w:noProof/>
                <w:webHidden/>
              </w:rPr>
              <w:fldChar w:fldCharType="separate"/>
            </w:r>
            <w:r w:rsidR="005A26CE">
              <w:rPr>
                <w:noProof/>
                <w:webHidden/>
              </w:rPr>
              <w:t>1</w:t>
            </w:r>
            <w:r w:rsidR="005A26CE">
              <w:rPr>
                <w:noProof/>
                <w:webHidden/>
              </w:rPr>
              <w:fldChar w:fldCharType="end"/>
            </w:r>
          </w:hyperlink>
        </w:p>
        <w:p w14:paraId="15DF0027" w14:textId="5609E10B" w:rsidR="005A26CE" w:rsidRDefault="0020266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56926154" w:history="1"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1.</w:t>
            </w:r>
            <w:r w:rsidR="005A26C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Empresa beneficiària</w:t>
            </w:r>
            <w:r w:rsidR="005A26CE">
              <w:rPr>
                <w:noProof/>
                <w:webHidden/>
              </w:rPr>
              <w:tab/>
            </w:r>
            <w:r w:rsidR="005A26CE">
              <w:rPr>
                <w:noProof/>
                <w:webHidden/>
              </w:rPr>
              <w:fldChar w:fldCharType="begin"/>
            </w:r>
            <w:r w:rsidR="005A26CE">
              <w:rPr>
                <w:noProof/>
                <w:webHidden/>
              </w:rPr>
              <w:instrText xml:space="preserve"> PAGEREF _Toc156926154 \h </w:instrText>
            </w:r>
            <w:r w:rsidR="005A26CE">
              <w:rPr>
                <w:noProof/>
                <w:webHidden/>
              </w:rPr>
            </w:r>
            <w:r w:rsidR="005A26CE">
              <w:rPr>
                <w:noProof/>
                <w:webHidden/>
              </w:rPr>
              <w:fldChar w:fldCharType="separate"/>
            </w:r>
            <w:r w:rsidR="005A26CE">
              <w:rPr>
                <w:noProof/>
                <w:webHidden/>
              </w:rPr>
              <w:t>3</w:t>
            </w:r>
            <w:r w:rsidR="005A26CE">
              <w:rPr>
                <w:noProof/>
                <w:webHidden/>
              </w:rPr>
              <w:fldChar w:fldCharType="end"/>
            </w:r>
          </w:hyperlink>
        </w:p>
        <w:p w14:paraId="27158ECB" w14:textId="39A6E28E" w:rsidR="005A26CE" w:rsidRDefault="0020266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56926155" w:history="1"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2.</w:t>
            </w:r>
            <w:r w:rsidR="005A26C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Persona acreditada</w:t>
            </w:r>
            <w:r w:rsidR="005A26CE">
              <w:rPr>
                <w:noProof/>
                <w:webHidden/>
              </w:rPr>
              <w:tab/>
            </w:r>
            <w:r w:rsidR="005A26CE">
              <w:rPr>
                <w:noProof/>
                <w:webHidden/>
              </w:rPr>
              <w:fldChar w:fldCharType="begin"/>
            </w:r>
            <w:r w:rsidR="005A26CE">
              <w:rPr>
                <w:noProof/>
                <w:webHidden/>
              </w:rPr>
              <w:instrText xml:space="preserve"> PAGEREF _Toc156926155 \h </w:instrText>
            </w:r>
            <w:r w:rsidR="005A26CE">
              <w:rPr>
                <w:noProof/>
                <w:webHidden/>
              </w:rPr>
            </w:r>
            <w:r w:rsidR="005A26CE">
              <w:rPr>
                <w:noProof/>
                <w:webHidden/>
              </w:rPr>
              <w:fldChar w:fldCharType="separate"/>
            </w:r>
            <w:r w:rsidR="005A26CE">
              <w:rPr>
                <w:noProof/>
                <w:webHidden/>
              </w:rPr>
              <w:t>6</w:t>
            </w:r>
            <w:r w:rsidR="005A26CE">
              <w:rPr>
                <w:noProof/>
                <w:webHidden/>
              </w:rPr>
              <w:fldChar w:fldCharType="end"/>
            </w:r>
          </w:hyperlink>
        </w:p>
        <w:p w14:paraId="0113C530" w14:textId="6AD0EDC1" w:rsidR="005A26CE" w:rsidRDefault="0020266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56926156" w:history="1"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3.</w:t>
            </w:r>
            <w:r w:rsidR="005A26C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Resultats servei assessorament</w:t>
            </w:r>
            <w:r w:rsidR="005A26CE">
              <w:rPr>
                <w:noProof/>
                <w:webHidden/>
              </w:rPr>
              <w:tab/>
            </w:r>
            <w:r w:rsidR="005A26CE">
              <w:rPr>
                <w:noProof/>
                <w:webHidden/>
              </w:rPr>
              <w:fldChar w:fldCharType="begin"/>
            </w:r>
            <w:r w:rsidR="005A26CE">
              <w:rPr>
                <w:noProof/>
                <w:webHidden/>
              </w:rPr>
              <w:instrText xml:space="preserve"> PAGEREF _Toc156926156 \h </w:instrText>
            </w:r>
            <w:r w:rsidR="005A26CE">
              <w:rPr>
                <w:noProof/>
                <w:webHidden/>
              </w:rPr>
            </w:r>
            <w:r w:rsidR="005A26CE">
              <w:rPr>
                <w:noProof/>
                <w:webHidden/>
              </w:rPr>
              <w:fldChar w:fldCharType="separate"/>
            </w:r>
            <w:r w:rsidR="005A26CE">
              <w:rPr>
                <w:noProof/>
                <w:webHidden/>
              </w:rPr>
              <w:t>8</w:t>
            </w:r>
            <w:r w:rsidR="005A26CE">
              <w:rPr>
                <w:noProof/>
                <w:webHidden/>
              </w:rPr>
              <w:fldChar w:fldCharType="end"/>
            </w:r>
          </w:hyperlink>
        </w:p>
        <w:p w14:paraId="6E8061D4" w14:textId="65B04C6A" w:rsidR="005A26CE" w:rsidRDefault="0020266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56926157" w:history="1"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4.</w:t>
            </w:r>
            <w:r w:rsidR="005A26C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Pressupost del servei</w:t>
            </w:r>
            <w:r w:rsidR="005A26CE">
              <w:rPr>
                <w:noProof/>
                <w:webHidden/>
              </w:rPr>
              <w:tab/>
            </w:r>
            <w:r w:rsidR="005A26CE">
              <w:rPr>
                <w:noProof/>
                <w:webHidden/>
              </w:rPr>
              <w:fldChar w:fldCharType="begin"/>
            </w:r>
            <w:r w:rsidR="005A26CE">
              <w:rPr>
                <w:noProof/>
                <w:webHidden/>
              </w:rPr>
              <w:instrText xml:space="preserve"> PAGEREF _Toc156926157 \h </w:instrText>
            </w:r>
            <w:r w:rsidR="005A26CE">
              <w:rPr>
                <w:noProof/>
                <w:webHidden/>
              </w:rPr>
            </w:r>
            <w:r w:rsidR="005A26CE">
              <w:rPr>
                <w:noProof/>
                <w:webHidden/>
              </w:rPr>
              <w:fldChar w:fldCharType="separate"/>
            </w:r>
            <w:r w:rsidR="005A26CE">
              <w:rPr>
                <w:noProof/>
                <w:webHidden/>
              </w:rPr>
              <w:t>12</w:t>
            </w:r>
            <w:r w:rsidR="005A26CE">
              <w:rPr>
                <w:noProof/>
                <w:webHidden/>
              </w:rPr>
              <w:fldChar w:fldCharType="end"/>
            </w:r>
          </w:hyperlink>
        </w:p>
        <w:p w14:paraId="4E360657" w14:textId="614623EA" w:rsidR="005A26CE" w:rsidRDefault="0020266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56926158" w:history="1"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5.</w:t>
            </w:r>
            <w:r w:rsidR="005A26C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Desviacions</w:t>
            </w:r>
            <w:r w:rsidR="005A26CE">
              <w:rPr>
                <w:noProof/>
                <w:webHidden/>
              </w:rPr>
              <w:tab/>
            </w:r>
            <w:r w:rsidR="005A26CE">
              <w:rPr>
                <w:noProof/>
                <w:webHidden/>
              </w:rPr>
              <w:fldChar w:fldCharType="begin"/>
            </w:r>
            <w:r w:rsidR="005A26CE">
              <w:rPr>
                <w:noProof/>
                <w:webHidden/>
              </w:rPr>
              <w:instrText xml:space="preserve"> PAGEREF _Toc156926158 \h </w:instrText>
            </w:r>
            <w:r w:rsidR="005A26CE">
              <w:rPr>
                <w:noProof/>
                <w:webHidden/>
              </w:rPr>
            </w:r>
            <w:r w:rsidR="005A26CE">
              <w:rPr>
                <w:noProof/>
                <w:webHidden/>
              </w:rPr>
              <w:fldChar w:fldCharType="separate"/>
            </w:r>
            <w:r w:rsidR="005A26CE">
              <w:rPr>
                <w:noProof/>
                <w:webHidden/>
              </w:rPr>
              <w:t>14</w:t>
            </w:r>
            <w:r w:rsidR="005A26CE">
              <w:rPr>
                <w:noProof/>
                <w:webHidden/>
              </w:rPr>
              <w:fldChar w:fldCharType="end"/>
            </w:r>
          </w:hyperlink>
        </w:p>
        <w:p w14:paraId="099E1472" w14:textId="67BE7711" w:rsidR="005A26CE" w:rsidRDefault="00202666">
          <w:pPr>
            <w:pStyle w:val="IDC1"/>
            <w:tabs>
              <w:tab w:val="left" w:pos="420"/>
              <w:tab w:val="righ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56926159" w:history="1"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6.</w:t>
            </w:r>
            <w:r w:rsidR="005A26CE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5A26CE" w:rsidRPr="00D70A80">
              <w:rPr>
                <w:rStyle w:val="Enlla"/>
                <w:rFonts w:ascii="Helvetica" w:hAnsi="Helvetica" w:cs="Helvetica"/>
                <w:noProof/>
              </w:rPr>
              <w:t>Informació complementària a aportar</w:t>
            </w:r>
            <w:r w:rsidR="005A26CE">
              <w:rPr>
                <w:noProof/>
                <w:webHidden/>
              </w:rPr>
              <w:tab/>
            </w:r>
            <w:r w:rsidR="005A26CE">
              <w:rPr>
                <w:noProof/>
                <w:webHidden/>
              </w:rPr>
              <w:fldChar w:fldCharType="begin"/>
            </w:r>
            <w:r w:rsidR="005A26CE">
              <w:rPr>
                <w:noProof/>
                <w:webHidden/>
              </w:rPr>
              <w:instrText xml:space="preserve"> PAGEREF _Toc156926159 \h </w:instrText>
            </w:r>
            <w:r w:rsidR="005A26CE">
              <w:rPr>
                <w:noProof/>
                <w:webHidden/>
              </w:rPr>
            </w:r>
            <w:r w:rsidR="005A26CE">
              <w:rPr>
                <w:noProof/>
                <w:webHidden/>
              </w:rPr>
              <w:fldChar w:fldCharType="separate"/>
            </w:r>
            <w:r w:rsidR="005A26CE">
              <w:rPr>
                <w:noProof/>
                <w:webHidden/>
              </w:rPr>
              <w:t>15</w:t>
            </w:r>
            <w:r w:rsidR="005A26CE">
              <w:rPr>
                <w:noProof/>
                <w:webHidden/>
              </w:rPr>
              <w:fldChar w:fldCharType="end"/>
            </w:r>
          </w:hyperlink>
        </w:p>
        <w:p w14:paraId="5B021AAB" w14:textId="40D175AC" w:rsidR="00120D17" w:rsidRPr="005758A9" w:rsidRDefault="00120D17" w:rsidP="00120D17">
          <w:pPr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7AC6067B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19F3A043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3257DC51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</w:p>
    <w:p w14:paraId="6FABEF2E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5758A9">
        <w:rPr>
          <w:rFonts w:ascii="Helvetica" w:hAnsi="Helvetica" w:cs="Helvetica"/>
        </w:rPr>
        <w:br w:type="page"/>
      </w:r>
    </w:p>
    <w:p w14:paraId="3203BD29" w14:textId="4D7AFA80" w:rsidR="00120D17" w:rsidRPr="005758A9" w:rsidRDefault="00120D17" w:rsidP="00120D17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0" w:name="_Toc105076193"/>
      <w:bookmarkStart w:id="11" w:name="_Toc105076224"/>
      <w:bookmarkStart w:id="12" w:name="_Toc105076316"/>
      <w:bookmarkStart w:id="13" w:name="_Toc105076340"/>
      <w:bookmarkStart w:id="14" w:name="_Toc72928692"/>
      <w:bookmarkStart w:id="15" w:name="_Toc72928924"/>
      <w:bookmarkStart w:id="16" w:name="_Toc72929268"/>
      <w:bookmarkStart w:id="17" w:name="_Toc156926154"/>
      <w:bookmarkEnd w:id="10"/>
      <w:bookmarkEnd w:id="11"/>
      <w:bookmarkEnd w:id="12"/>
      <w:bookmarkEnd w:id="13"/>
      <w:r w:rsidRPr="005758A9">
        <w:rPr>
          <w:rFonts w:ascii="Helvetica" w:hAnsi="Helvetica" w:cs="Helvetica"/>
        </w:rPr>
        <w:lastRenderedPageBreak/>
        <w:t>Empresa beneficiària</w:t>
      </w:r>
      <w:bookmarkEnd w:id="14"/>
      <w:bookmarkEnd w:id="15"/>
      <w:bookmarkEnd w:id="16"/>
      <w:bookmarkEnd w:id="17"/>
    </w:p>
    <w:p w14:paraId="547C94B3" w14:textId="77777777" w:rsidR="00120D17" w:rsidRPr="005758A9" w:rsidRDefault="00120D17" w:rsidP="00120D1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23803376" w14:textId="71164798" w:rsidR="00120D17" w:rsidRPr="005758A9" w:rsidRDefault="00120D17" w:rsidP="00120D17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 xml:space="preserve">Descripció </w:t>
      </w:r>
      <w:r w:rsidR="00294357">
        <w:rPr>
          <w:rFonts w:ascii="Helvetica" w:eastAsia="ヒラギノ角ゴ Pro W3" w:hAnsi="Helvetica" w:cs="Helvetica"/>
          <w:b/>
          <w:color w:val="404040"/>
          <w:sz w:val="22"/>
        </w:rPr>
        <w:t xml:space="preserve">breu </w:t>
      </w: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de l’activitat de l’empresa</w:t>
      </w: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0D17" w:rsidRPr="005758A9" w14:paraId="1E74C43D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0842EBD2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0A5D8260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05F615C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2626E103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3C92FAB8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6DA93B62" w14:textId="77777777" w:rsidR="00120D17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05816F1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09CF4A39" w14:textId="77777777" w:rsidR="00E80B7C" w:rsidRPr="005758A9" w:rsidRDefault="00E80B7C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069D864F" w14:textId="52CE706A" w:rsidR="001D6E42" w:rsidRDefault="001D6E42" w:rsidP="001D6E42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t>Unitat de negoci sobre la que s’ha realitzat el procés de reflexió estratègica</w:t>
      </w:r>
    </w:p>
    <w:p w14:paraId="54BB63A7" w14:textId="77777777" w:rsidR="001D6E42" w:rsidRPr="005758A9" w:rsidRDefault="001D6E42" w:rsidP="001D6E42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D6E42" w:rsidRPr="005758A9" w14:paraId="7E7F8D29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28CCC1E" w14:textId="77777777" w:rsidR="001D6E42" w:rsidRPr="001D6E42" w:rsidRDefault="001D6E42" w:rsidP="001D6E42">
            <w:pPr>
              <w:pStyle w:val="Pargrafdellista"/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ind w:left="360" w:firstLine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413B2F20" w14:textId="39498683" w:rsidR="005A381F" w:rsidRDefault="005A381F" w:rsidP="005A381F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5E68D40F" w14:textId="524D9660" w:rsidR="00F5661E" w:rsidRPr="00AC504B" w:rsidRDefault="00F97530" w:rsidP="00F5661E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80B7C">
        <w:rPr>
          <w:rFonts w:ascii="Helvetica" w:eastAsia="ヒラギノ角ゴ Pro W3" w:hAnsi="Helvetica" w:cs="Helvetica"/>
          <w:b/>
          <w:color w:val="404040"/>
          <w:sz w:val="22"/>
        </w:rPr>
        <w:t>Descripció de la Unitat de Negoci</w:t>
      </w:r>
      <w:r w:rsidR="00F956BF">
        <w:rPr>
          <w:rFonts w:ascii="Helvetica" w:eastAsia="ヒラギノ角ゴ Pro W3" w:hAnsi="Helvetica" w:cs="Helvetica"/>
          <w:b/>
          <w:color w:val="404040"/>
          <w:sz w:val="22"/>
        </w:rPr>
        <w:t xml:space="preserve"> escollida</w:t>
      </w:r>
      <w:r w:rsidRPr="00E80B7C">
        <w:rPr>
          <w:rFonts w:ascii="Helvetica" w:eastAsia="ヒラギノ角ゴ Pro W3" w:hAnsi="Helvetica" w:cs="Helvetica"/>
          <w:b/>
          <w:color w:val="404040"/>
          <w:sz w:val="22"/>
        </w:rPr>
        <w:t>:</w:t>
      </w:r>
    </w:p>
    <w:p w14:paraId="6684ABCD" w14:textId="769C2E85" w:rsidR="00F97530" w:rsidRPr="00E80B7C" w:rsidRDefault="00F97530" w:rsidP="00F5661E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97530" w:rsidRPr="005758A9" w14:paraId="00096885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ABFB882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8160F51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1568A32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00045B3" w14:textId="19E97B78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2D327898" w14:textId="77777777" w:rsidR="004D53D3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FF62A04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57EE44E" w14:textId="020409BC" w:rsidR="004D53D3" w:rsidRPr="005758A9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3FB642D" w14:textId="141E3D76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60B1AAD0" w14:textId="03068FB5" w:rsidR="00F5661E" w:rsidRPr="00AC504B" w:rsidRDefault="00F97530" w:rsidP="00F5661E">
      <w:pPr>
        <w:pStyle w:val="Pargrafdellista"/>
        <w:numPr>
          <w:ilvl w:val="1"/>
          <w:numId w:val="16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 xml:space="preserve">Per què es </w:t>
      </w:r>
      <w:r w:rsidR="00F956BF">
        <w:rPr>
          <w:rFonts w:ascii="Helvetica" w:eastAsia="ヒラギノ角ゴ Pro W3" w:hAnsi="Helvetica" w:cs="Helvetica"/>
          <w:b/>
          <w:color w:val="404040"/>
          <w:sz w:val="22"/>
        </w:rPr>
        <w:t xml:space="preserve">va escollir </w:t>
      </w: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aquesta Unitat de Negoci?</w:t>
      </w:r>
    </w:p>
    <w:p w14:paraId="5E3ECC1E" w14:textId="1AF2C934" w:rsidR="00F97530" w:rsidRPr="005758A9" w:rsidRDefault="00F97530" w:rsidP="00F5661E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97530" w:rsidRPr="005758A9" w14:paraId="3B08FA10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A29841E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5BE45C6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F876C5C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954DE70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7E6406F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742C2AF" w14:textId="77777777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7337DAE" w14:textId="04493C6F" w:rsidR="00F97530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08A0204E" w14:textId="77777777" w:rsidR="004D53D3" w:rsidRDefault="004D53D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D694857" w14:textId="77777777" w:rsidR="00F97530" w:rsidRPr="005758A9" w:rsidRDefault="00F97530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26E0416" w14:textId="030B1AEF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1A280340" w14:textId="77777777" w:rsidR="00F97530" w:rsidRDefault="00F97530" w:rsidP="00F97530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5D6EC6B5" w14:textId="77777777" w:rsidR="00247363" w:rsidRPr="005A381F" w:rsidRDefault="00247363" w:rsidP="005A381F">
      <w:pPr>
        <w:jc w:val="both"/>
        <w:rPr>
          <w:rFonts w:ascii="Helvetica" w:hAnsi="Helvetica" w:cs="Helvetica"/>
          <w:b/>
          <w:bCs/>
          <w:i/>
          <w:iCs/>
          <w:color w:val="6A6A6A" w:themeColor="background2" w:themeShade="80"/>
          <w:sz w:val="18"/>
          <w:szCs w:val="18"/>
        </w:rPr>
      </w:pPr>
    </w:p>
    <w:p w14:paraId="5CD069B1" w14:textId="72F3AB09" w:rsidR="00120D17" w:rsidRPr="005758A9" w:rsidRDefault="00120D17" w:rsidP="00AC504B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r w:rsidRPr="005758A9">
        <w:rPr>
          <w:rFonts w:ascii="Helvetica" w:hAnsi="Helvetica" w:cs="Helvetica"/>
        </w:rPr>
        <w:br w:type="page"/>
      </w:r>
      <w:bookmarkStart w:id="18" w:name="_Toc156926155"/>
      <w:r w:rsidRPr="005758A9">
        <w:rPr>
          <w:rFonts w:ascii="Helvetica" w:hAnsi="Helvetica" w:cs="Helvetica"/>
        </w:rPr>
        <w:lastRenderedPageBreak/>
        <w:t>Persona acreditada</w:t>
      </w:r>
      <w:bookmarkEnd w:id="18"/>
    </w:p>
    <w:p w14:paraId="427391F4" w14:textId="77777777" w:rsidR="00120D17" w:rsidRPr="005758A9" w:rsidRDefault="00120D17" w:rsidP="00120D17">
      <w:pPr>
        <w:rPr>
          <w:rFonts w:ascii="Helvetica" w:hAnsi="Helvetica" w:cs="Helvetica"/>
        </w:rPr>
      </w:pPr>
    </w:p>
    <w:p w14:paraId="66B311A2" w14:textId="77777777" w:rsidR="00120D17" w:rsidRPr="00D50176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IMPORTANT: La persona assessora ha d’estar acreditada en una o ambdues àrees d’expertesa següents: Gestió de la Innovació i/o Estratègia.</w:t>
      </w:r>
    </w:p>
    <w:p w14:paraId="7EB86570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6DA23A76" w14:textId="77777777" w:rsidR="00F956BF" w:rsidRPr="00F956BF" w:rsidRDefault="00F956BF" w:rsidP="00F956BF">
      <w:pPr>
        <w:pStyle w:val="Pargrafdellista"/>
        <w:numPr>
          <w:ilvl w:val="0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46892E13" w14:textId="79C360F3" w:rsidR="00F5661E" w:rsidRPr="00333872" w:rsidRDefault="00120D17" w:rsidP="00333872">
      <w:pPr>
        <w:pStyle w:val="Pargrafdellista"/>
        <w:numPr>
          <w:ilvl w:val="1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5758A9">
        <w:rPr>
          <w:rFonts w:ascii="Helvetica" w:eastAsia="ヒラギノ角ゴ Pro W3" w:hAnsi="Helvetica" w:cs="Helvetica"/>
          <w:b/>
          <w:color w:val="404040"/>
          <w:sz w:val="22"/>
        </w:rPr>
        <w:t>Nom complert de la persona assessora seleccionada:</w:t>
      </w:r>
    </w:p>
    <w:p w14:paraId="031887FB" w14:textId="17B97495" w:rsidR="00120D17" w:rsidRPr="005758A9" w:rsidRDefault="00120D17" w:rsidP="00F5661E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36DE3835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F255943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61F2412" w14:textId="287F5737" w:rsidR="00120D17" w:rsidRPr="00F5171D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El nom de la persona asse</w:t>
      </w:r>
      <w:r w:rsidR="00D01534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s</w:t>
      </w: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sora acreditada ha de coincidir amb el del formulari de sol·licitud, con</w:t>
      </w:r>
      <w:r w:rsidR="00D01534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c</w:t>
      </w: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retament en el que s’indica al camp “Nom i cognoms proveïdo</w:t>
      </w:r>
      <w:r w:rsidR="00D01534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r</w:t>
      </w: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 acreditat” de l’apartat “Dades addicionals del projecte”.</w:t>
      </w:r>
      <w:r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 </w:t>
      </w:r>
    </w:p>
    <w:p w14:paraId="3B1E0576" w14:textId="761E797B" w:rsidR="00333872" w:rsidRPr="00E80B7C" w:rsidRDefault="00333872" w:rsidP="00333872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>NIF de l’</w:t>
      </w:r>
      <w:r>
        <w:rPr>
          <w:rFonts w:ascii="Helvetica" w:eastAsia="ヒラギノ角ゴ Pro W3" w:hAnsi="Helvetica" w:cs="Helvetica"/>
          <w:bCs/>
          <w:color w:val="auto"/>
          <w:sz w:val="22"/>
        </w:rPr>
        <w:t>assessor</w:t>
      </w: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33872" w:rsidRPr="005758A9" w14:paraId="4E72B240" w14:textId="77777777" w:rsidTr="0083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9C46566" w14:textId="77777777" w:rsidR="00333872" w:rsidRPr="00251B29" w:rsidRDefault="00333872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12D23EF" w14:textId="77777777" w:rsidR="00333872" w:rsidRPr="005758A9" w:rsidRDefault="00333872" w:rsidP="00333872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1FDD80B" w14:textId="2BF6F8E0" w:rsidR="00120D17" w:rsidRPr="00EA0D9C" w:rsidRDefault="00120D17" w:rsidP="009D36CC">
      <w:pPr>
        <w:pStyle w:val="Pargrafdellista"/>
        <w:numPr>
          <w:ilvl w:val="1"/>
          <w:numId w:val="23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Empresa/entitat </w:t>
      </w:r>
      <w:r w:rsidR="00EA0D9C" w:rsidRPr="00EA0D9C">
        <w:rPr>
          <w:rFonts w:ascii="Helvetica" w:eastAsia="ヒラギノ角ゴ Pro W3" w:hAnsi="Helvetica" w:cs="Helvetica"/>
          <w:b/>
          <w:color w:val="404040"/>
          <w:sz w:val="22"/>
        </w:rPr>
        <w:t>a la que pertany la persona assessora seleccionada</w:t>
      </w:r>
      <w:r w:rsidR="00EA0D9C" w:rsidRPr="005758A9">
        <w:rPr>
          <w:rFonts w:ascii="Helvetica" w:eastAsia="ヒラギノ角ゴ Pro W3" w:hAnsi="Helvetica" w:cs="Helvetica"/>
          <w:b/>
          <w:color w:val="404040"/>
          <w:sz w:val="22"/>
        </w:rPr>
        <w:t>:</w:t>
      </w:r>
    </w:p>
    <w:p w14:paraId="063FC7DC" w14:textId="77777777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Nom: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381963FB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7E2EFE1" w14:textId="77777777" w:rsidR="00120D17" w:rsidRPr="005758A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411D5479" w14:textId="18B21E79" w:rsidR="00120D17" w:rsidRPr="00E80B7C" w:rsidRDefault="00120D17" w:rsidP="00120D17">
      <w:pPr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NOTA: El nom ha de coincidir amb el del formulari de sol·licitud, con</w:t>
      </w:r>
      <w:r w:rsidR="00DC770A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c</w:t>
      </w: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retament en el que s’indica al camp “Nom empresa/entitat proveïdora a la que pertany el proveïdo</w:t>
      </w:r>
      <w:r w:rsidR="00DC770A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r</w:t>
      </w: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 acreditat, si s’escau” de l’apartat “Dades addicionals del p</w:t>
      </w:r>
      <w:r w:rsidR="00DC770A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r</w:t>
      </w:r>
      <w:r w:rsidRPr="00E80B7C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ojecte”.</w:t>
      </w:r>
    </w:p>
    <w:p w14:paraId="1D3E79F4" w14:textId="77777777" w:rsidR="00120D17" w:rsidRPr="00E80B7C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Cs/>
          <w:color w:val="auto"/>
          <w:sz w:val="22"/>
        </w:rPr>
      </w:pPr>
      <w:r w:rsidRPr="00E80B7C">
        <w:rPr>
          <w:rFonts w:ascii="Helvetica" w:eastAsia="ヒラギノ角ゴ Pro W3" w:hAnsi="Helvetica" w:cs="Helvetica"/>
          <w:bCs/>
          <w:color w:val="auto"/>
          <w:sz w:val="22"/>
        </w:rPr>
        <w:t xml:space="preserve">NIF de l’empresa: 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20D17" w:rsidRPr="005758A9" w14:paraId="2C003C93" w14:textId="77777777" w:rsidTr="00A4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0D950DF" w14:textId="77777777" w:rsidR="00120D17" w:rsidRPr="00251B29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020AAC6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76FC045F" w14:textId="77777777" w:rsidR="00120D17" w:rsidRPr="005758A9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1868B6FD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0440C462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43BA871E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5DE677B" w14:textId="77777777" w:rsidR="00120D17" w:rsidRPr="005758A9" w:rsidRDefault="00120D17" w:rsidP="00120D17">
      <w:pPr>
        <w:rPr>
          <w:rFonts w:ascii="Helvetica" w:hAnsi="Helvetica" w:cs="Helvetica"/>
          <w:lang w:val="es-ES"/>
        </w:rPr>
      </w:pPr>
    </w:p>
    <w:p w14:paraId="2034D4DE" w14:textId="77777777" w:rsidR="00120D17" w:rsidRPr="005758A9" w:rsidRDefault="00120D17" w:rsidP="00120D17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 w:rsidRPr="005758A9">
        <w:rPr>
          <w:rFonts w:ascii="Helvetica" w:hAnsi="Helvetica" w:cs="Helvetica"/>
        </w:rPr>
        <w:br w:type="page"/>
      </w:r>
    </w:p>
    <w:p w14:paraId="25D713CE" w14:textId="1F8FD23C" w:rsidR="00120D17" w:rsidRPr="005758A9" w:rsidRDefault="00FF7A44" w:rsidP="00120D17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19" w:name="_Toc156926156"/>
      <w:r>
        <w:rPr>
          <w:rFonts w:ascii="Helvetica" w:hAnsi="Helvetica" w:cs="Helvetica"/>
        </w:rPr>
        <w:lastRenderedPageBreak/>
        <w:t>Resultats servei assessorament</w:t>
      </w:r>
      <w:bookmarkEnd w:id="19"/>
      <w:r>
        <w:rPr>
          <w:rFonts w:ascii="Helvetica" w:hAnsi="Helvetica" w:cs="Helvetica"/>
        </w:rPr>
        <w:t xml:space="preserve"> </w:t>
      </w:r>
    </w:p>
    <w:p w14:paraId="2C9B137A" w14:textId="5356BC37" w:rsidR="00570E64" w:rsidRDefault="00570E64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3082578E" w14:textId="77777777" w:rsidR="00406486" w:rsidRPr="00406486" w:rsidRDefault="00406486" w:rsidP="00406486">
      <w:pPr>
        <w:pStyle w:val="Pargrafdellista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3CC763A3" w14:textId="77777777" w:rsidR="00406486" w:rsidRPr="00406486" w:rsidRDefault="00406486" w:rsidP="00406486">
      <w:pPr>
        <w:pStyle w:val="Pargrafdellista"/>
        <w:numPr>
          <w:ilvl w:val="0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vanish/>
          <w:color w:val="404040"/>
          <w:sz w:val="22"/>
        </w:rPr>
      </w:pPr>
    </w:p>
    <w:p w14:paraId="162188B9" w14:textId="301C8093" w:rsidR="00A910DD" w:rsidRPr="00EA0D9C" w:rsidRDefault="00A910DD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>Explica quins aspectes de l’entorn s’ha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>n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 </w:t>
      </w:r>
      <w:r w:rsidR="00EA0D9C">
        <w:rPr>
          <w:rFonts w:ascii="Helvetica" w:eastAsia="ヒラギノ角ゴ Pro W3" w:hAnsi="Helvetica" w:cs="Helvetica"/>
          <w:b/>
          <w:color w:val="404040"/>
          <w:sz w:val="22"/>
        </w:rPr>
        <w:t>analitzat durant el projecte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: </w:t>
      </w:r>
      <w:r w:rsidR="00EA0D9C">
        <w:rPr>
          <w:rFonts w:ascii="Helvetica" w:eastAsia="ヒラギノ角ゴ Pro W3" w:hAnsi="Helvetica" w:cs="Helvetica"/>
          <w:b/>
          <w:color w:val="404040"/>
          <w:sz w:val="22"/>
        </w:rPr>
        <w:t>t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ecnologies, 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>estudis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 sectorial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>s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>, competència, startups, canvi de comportament clients/usuaris, canvi de legislació. Assenyala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>, en cada cas,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 quina documentació </w:t>
      </w:r>
      <w:r w:rsidR="00F5661E"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de suport 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s’ha utilitzat. 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0D9C" w:rsidRPr="005758A9" w14:paraId="1D60019E" w14:textId="77777777" w:rsidTr="0083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12FC1A2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0242E1C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7099BDF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6ADA097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DF68DE1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26ADE674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86EB166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9989E46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EFCC5F5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24342BD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9641485" w14:textId="77777777" w:rsidR="00EA0D9C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F73ED35" w14:textId="77777777" w:rsidR="00EA0D9C" w:rsidRPr="005758A9" w:rsidRDefault="00EA0D9C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072ACB84" w14:textId="77777777" w:rsidR="00EA0D9C" w:rsidRDefault="00EA0D9C" w:rsidP="00EA0D9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45ACF173" w14:textId="16B79774" w:rsidR="00EA0D9C" w:rsidRDefault="00EA0D9C" w:rsidP="00A910DD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FF0000"/>
          <w:sz w:val="22"/>
        </w:rPr>
      </w:pPr>
    </w:p>
    <w:p w14:paraId="72A07880" w14:textId="543A608E" w:rsid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Principals canvis </w:t>
      </w:r>
      <w:r w:rsidR="00A910DD"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identificats </w:t>
      </w:r>
      <w:r w:rsidRPr="00EA0D9C">
        <w:rPr>
          <w:rFonts w:ascii="Helvetica" w:eastAsia="ヒラギノ角ゴ Pro W3" w:hAnsi="Helvetica" w:cs="Helvetica"/>
          <w:b/>
          <w:color w:val="404040"/>
          <w:sz w:val="22"/>
        </w:rPr>
        <w:t xml:space="preserve">que poden </w:t>
      </w: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t>impactar el model de negoci analitzat.</w:t>
      </w:r>
    </w:p>
    <w:p w14:paraId="54B6DBE5" w14:textId="7DEC3B0A" w:rsidR="00FA0786" w:rsidRPr="00FA0786" w:rsidRDefault="00FA0786" w:rsidP="00FA0786">
      <w:pPr>
        <w:pStyle w:val="Pargrafdellista"/>
        <w:ind w:left="360" w:firstLine="0"/>
        <w:jc w:val="both"/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</w:pPr>
      <w:r w:rsidRPr="00FA0786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NOTA: </w:t>
      </w:r>
      <w:r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 xml:space="preserve">Descripció del principals canvis </w:t>
      </w:r>
      <w:r w:rsidR="008F44D9">
        <w:rPr>
          <w:rFonts w:ascii="Helvetica" w:hAnsi="Helvetica" w:cs="Helvetica"/>
          <w:i/>
          <w:iCs/>
          <w:color w:val="6A6A6A" w:themeColor="accent5" w:themeShade="80"/>
          <w:sz w:val="18"/>
          <w:szCs w:val="18"/>
        </w:rPr>
        <w:t>identificats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15D21" w:rsidRPr="005758A9" w14:paraId="4EC5C2CB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CB6433C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71D9D72" w14:textId="462E1E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253A567" w14:textId="0DFD4905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95EEC7C" w14:textId="29A33501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53526AD" w14:textId="1319A759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5A35B568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35CF0C2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F8D0ADC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0E65F3B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0E034F3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45C11F1" w14:textId="77777777" w:rsidR="00115D21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B28FED9" w14:textId="77777777" w:rsidR="00115D21" w:rsidRPr="005758A9" w:rsidRDefault="00115D21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5575A294" w14:textId="77777777" w:rsidR="008F44D9" w:rsidRDefault="008F44D9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C144CA1" w14:textId="2EE599AB" w:rsidR="008F44D9" w:rsidRDefault="008F44D9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2E28075" w14:textId="2666F36E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6957E27" w14:textId="40158B0A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1583D58D" w14:textId="7DA450AB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23B7B725" w14:textId="59F9C634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E35A8D5" w14:textId="77777777" w:rsidR="00F35998" w:rsidRDefault="00F35998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61CCBB57" w14:textId="77777777" w:rsidR="008F44D9" w:rsidRDefault="008F44D9" w:rsidP="008F44D9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0EE1D672" w14:textId="77777777" w:rsidR="00F35998" w:rsidRDefault="00F35998">
      <w:pPr>
        <w:spacing w:after="200" w:line="276" w:lineRule="auto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br w:type="page"/>
      </w:r>
    </w:p>
    <w:p w14:paraId="3C908128" w14:textId="4B9ADB74" w:rsid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Breu descripció de les àrees d’oportunitats a explorar o iniciatives a explotar identificades (indicant quina relació tenen amb els canvis identificats en el punt anterior).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5998" w:rsidRPr="005758A9" w14:paraId="679A8B79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C81313E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  <w:bookmarkStart w:id="20" w:name="_Hlk126841141"/>
          </w:p>
          <w:p w14:paraId="52E1BFC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9866DBD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52CB39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EF29015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A8E4294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E9D1682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B7564E5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1ACA61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76BC43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C52B33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BB13066" w14:textId="77777777" w:rsidR="00F35998" w:rsidRPr="005758A9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  <w:bookmarkEnd w:id="20"/>
    </w:tbl>
    <w:p w14:paraId="1FB55AB8" w14:textId="0B661937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6E21AAF" w14:textId="0B26A543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649EAE37" w14:textId="368E5AA2" w:rsidR="00F35998" w:rsidRDefault="00F35998" w:rsidP="00FF21EC">
      <w:pPr>
        <w:pStyle w:val="Pargrafdellista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37BBBA70" w14:textId="305626ED" w:rsidR="009D36CC" w:rsidRPr="00017F74" w:rsidRDefault="004D53D3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017F74">
        <w:rPr>
          <w:rFonts w:ascii="Helvetica" w:eastAsia="ヒラギノ角ゴ Pro W3" w:hAnsi="Helvetica" w:cs="Helvetica"/>
          <w:b/>
          <w:color w:val="404040"/>
          <w:sz w:val="22"/>
        </w:rPr>
        <w:t>Descripció dels</w:t>
      </w:r>
      <w:r w:rsidR="009D36CC" w:rsidRPr="00017F74">
        <w:rPr>
          <w:rFonts w:ascii="Helvetica" w:eastAsia="ヒラギノ角ゴ Pro W3" w:hAnsi="Helvetica" w:cs="Helvetica"/>
          <w:b/>
          <w:color w:val="404040"/>
          <w:sz w:val="22"/>
        </w:rPr>
        <w:t xml:space="preserve"> criteris definits </w:t>
      </w:r>
      <w:r w:rsidR="00DC41C4" w:rsidRPr="00DC41C4">
        <w:rPr>
          <w:rFonts w:ascii="Helvetica" w:eastAsia="ヒラギノ角ゴ Pro W3" w:hAnsi="Helvetica" w:cs="Helvetica"/>
          <w:b/>
          <w:color w:val="404040"/>
          <w:sz w:val="22"/>
        </w:rPr>
        <w:t xml:space="preserve">per prioritzar les oportunitats a explorar o iniciatives a explotar identificades en el punt anterior </w:t>
      </w:r>
      <w:r w:rsidR="00017F74">
        <w:rPr>
          <w:rFonts w:ascii="Helvetica" w:eastAsia="ヒラギノ角ゴ Pro W3" w:hAnsi="Helvetica" w:cs="Helvetica"/>
          <w:b/>
          <w:color w:val="404040"/>
          <w:sz w:val="22"/>
        </w:rPr>
        <w:t>(</w:t>
      </w:r>
      <w:r w:rsidR="00DC41C4">
        <w:rPr>
          <w:rFonts w:ascii="Helvetica" w:eastAsia="ヒラギノ角ゴ Pro W3" w:hAnsi="Helvetica" w:cs="Helvetica"/>
          <w:b/>
          <w:color w:val="404040"/>
          <w:sz w:val="22"/>
        </w:rPr>
        <w:t xml:space="preserve">cal </w:t>
      </w:r>
      <w:r w:rsidR="00DC41C4" w:rsidRPr="00DC41C4">
        <w:rPr>
          <w:rFonts w:ascii="Helvetica" w:eastAsia="ヒラギノ角ゴ Pro W3" w:hAnsi="Helvetica" w:cs="Helvetica"/>
          <w:b/>
          <w:color w:val="404040"/>
          <w:sz w:val="22"/>
        </w:rPr>
        <w:t>un mínim de 2 criteris per prioritzar les oportunitats a explorar i de 3 per prioritzar les iniciatives a explotar</w:t>
      </w:r>
      <w:r w:rsidR="00017F74">
        <w:rPr>
          <w:rFonts w:ascii="Helvetica" w:eastAsia="ヒラギノ角ゴ Pro W3" w:hAnsi="Helvetica" w:cs="Helvetica"/>
          <w:b/>
          <w:color w:val="404040"/>
          <w:sz w:val="22"/>
        </w:rPr>
        <w:t>)</w:t>
      </w:r>
      <w:r w:rsidR="00DC41C4">
        <w:rPr>
          <w:rFonts w:ascii="Helvetica" w:eastAsia="ヒラギノ角ゴ Pro W3" w:hAnsi="Helvetica" w:cs="Helvetica"/>
          <w:b/>
          <w:color w:val="404040"/>
          <w:sz w:val="22"/>
        </w:rPr>
        <w:t>. C</w:t>
      </w:r>
      <w:r w:rsidR="009D36CC" w:rsidRPr="00017F74">
        <w:rPr>
          <w:rFonts w:ascii="Helvetica" w:eastAsia="ヒラギノ角ゴ Pro W3" w:hAnsi="Helvetica" w:cs="Helvetica"/>
          <w:b/>
          <w:color w:val="404040"/>
          <w:sz w:val="22"/>
        </w:rPr>
        <w:t>al justificar el motiu pel qual s’ha escollit cada criteri.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35998" w:rsidRPr="005758A9" w14:paraId="1A2E34AC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979EC0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5560B2F1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9BD9EB0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A7DCFA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4794347A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1BADFB13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C85B7B4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0E57040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D100477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A88326F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60380B2" w14:textId="77777777" w:rsidR="00F35998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F6D2B97" w14:textId="77777777" w:rsidR="00F35998" w:rsidRPr="005758A9" w:rsidRDefault="00F35998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20116BF1" w14:textId="5766C54E" w:rsidR="00FF21EC" w:rsidRDefault="00FF21EC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1CAC297D" w14:textId="77777777" w:rsidR="00FF21EC" w:rsidRPr="009D36CC" w:rsidRDefault="00FF21EC" w:rsidP="00FF21EC">
      <w:pPr>
        <w:pStyle w:val="Pargrafdellista"/>
        <w:tabs>
          <w:tab w:val="left" w:pos="708"/>
        </w:tabs>
        <w:autoSpaceDE w:val="0"/>
        <w:autoSpaceDN w:val="0"/>
        <w:adjustRightInd w:val="0"/>
        <w:ind w:left="360" w:firstLine="0"/>
        <w:rPr>
          <w:rFonts w:ascii="Helvetica" w:eastAsia="ヒラギノ角ゴ Pro W3" w:hAnsi="Helvetica" w:cs="Helvetica"/>
          <w:b/>
          <w:color w:val="404040"/>
          <w:sz w:val="22"/>
        </w:rPr>
      </w:pPr>
    </w:p>
    <w:p w14:paraId="210ED3CE" w14:textId="77777777" w:rsidR="00F35998" w:rsidRDefault="00F35998">
      <w:pPr>
        <w:spacing w:after="200" w:line="276" w:lineRule="auto"/>
        <w:rPr>
          <w:rFonts w:ascii="Helvetica" w:eastAsia="ヒラギノ角ゴ Pro W3" w:hAnsi="Helvetica" w:cs="Helvetica"/>
          <w:b/>
          <w:color w:val="404040"/>
          <w:sz w:val="22"/>
        </w:rPr>
      </w:pPr>
      <w:r>
        <w:rPr>
          <w:rFonts w:ascii="Helvetica" w:eastAsia="ヒラギノ角ゴ Pro W3" w:hAnsi="Helvetica" w:cs="Helvetica"/>
          <w:b/>
          <w:color w:val="404040"/>
          <w:sz w:val="22"/>
        </w:rPr>
        <w:br w:type="page"/>
      </w:r>
    </w:p>
    <w:p w14:paraId="32768465" w14:textId="7473FF1C" w:rsidR="009D36CC" w:rsidRPr="009D36CC" w:rsidRDefault="009D36CC" w:rsidP="00406486">
      <w:pPr>
        <w:pStyle w:val="Pargrafdellista"/>
        <w:numPr>
          <w:ilvl w:val="1"/>
          <w:numId w:val="24"/>
        </w:numPr>
        <w:tabs>
          <w:tab w:val="left" w:pos="708"/>
        </w:tabs>
        <w:autoSpaceDE w:val="0"/>
        <w:autoSpaceDN w:val="0"/>
        <w:adjustRightInd w:val="0"/>
        <w:rPr>
          <w:rFonts w:ascii="Helvetica" w:eastAsia="ヒラギノ角ゴ Pro W3" w:hAnsi="Helvetica" w:cs="Helvetica"/>
          <w:b/>
          <w:color w:val="404040"/>
          <w:sz w:val="22"/>
        </w:rPr>
      </w:pPr>
      <w:r w:rsidRPr="009D36CC">
        <w:rPr>
          <w:rFonts w:ascii="Helvetica" w:eastAsia="ヒラギノ角ゴ Pro W3" w:hAnsi="Helvetica" w:cs="Helvetica"/>
          <w:b/>
          <w:color w:val="404040"/>
          <w:sz w:val="22"/>
        </w:rPr>
        <w:lastRenderedPageBreak/>
        <w:t>Llistat prioritzat de les oportunitats a explorar o iniciatives a explotar un cop s’han aplicat els criteris del punt anterior.</w:t>
      </w:r>
    </w:p>
    <w:p w14:paraId="42D88B58" w14:textId="0B09E3BF" w:rsidR="00570E64" w:rsidRDefault="00570E64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1572D10F" w14:textId="20942479" w:rsidR="00726053" w:rsidRPr="00726053" w:rsidRDefault="00726053" w:rsidP="00120D17">
      <w:pPr>
        <w:jc w:val="both"/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</w:pP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LLISTAT PRIORITZAT DE LES OPORTUNITATS A EXPLORAR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26053" w:rsidRPr="005758A9" w14:paraId="7E824692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6E33C03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68216E8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54F32C6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A5BB40A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2A66E27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5DCC54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18A13FC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92D6B83" w14:textId="77777777" w:rsidR="00726053" w:rsidRPr="005758A9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E48053B" w14:textId="5BFD8904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87E3D8A" w14:textId="7EAA45E7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DBE4941" w14:textId="1DE0E077" w:rsidR="00726053" w:rsidRPr="00726053" w:rsidRDefault="00726053" w:rsidP="00726053">
      <w:pPr>
        <w:jc w:val="both"/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</w:pP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 xml:space="preserve">LLISTAT PRIORITZAT DE LES </w:t>
      </w:r>
      <w:r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INICIATIVES</w:t>
      </w: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 xml:space="preserve"> A EXPLO</w:t>
      </w:r>
      <w:r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T</w:t>
      </w:r>
      <w:r w:rsidRPr="00726053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AR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26053" w:rsidRPr="005758A9" w14:paraId="20EC7518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780CFF4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5AB321F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D2521FD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495EB02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6658E8F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3C571B9A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74CAB7C3" w14:textId="77777777" w:rsidR="00726053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FF8A55C" w14:textId="77777777" w:rsidR="00726053" w:rsidRPr="005758A9" w:rsidRDefault="00726053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65489D10" w14:textId="77777777" w:rsidR="00726053" w:rsidRDefault="00726053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4E10549" w14:textId="77777777" w:rsidR="00F35998" w:rsidRDefault="00F35998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0D381086" w14:textId="71C5321C" w:rsidR="00017F74" w:rsidRPr="00017F74" w:rsidRDefault="00017F74" w:rsidP="00017F74">
      <w:pPr>
        <w:jc w:val="both"/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</w:pPr>
      <w:r w:rsidRPr="00017F74">
        <w:rPr>
          <w:rFonts w:ascii="Helvetica" w:hAnsi="Helvetica" w:cs="Helvetica"/>
          <w:b/>
          <w:bCs/>
          <w:color w:val="6A6A6A" w:themeColor="background2" w:themeShade="80"/>
          <w:sz w:val="18"/>
          <w:szCs w:val="18"/>
        </w:rPr>
        <w:t>CARTERA DE PROJECTES PRIORITZATS AMB LES OPORTUNITATS A EXPLORAR I INICIATIVES A EXPLOTAR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17F74" w:rsidRPr="005758A9" w14:paraId="78ED2282" w14:textId="77777777" w:rsidTr="0083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3ADE8CC4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6CB1BDD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38F8ACE6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BA47841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FA64CAD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9D85473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B2CA42F" w14:textId="77777777" w:rsidR="00017F74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4AA361D6" w14:textId="77777777" w:rsidR="00017F74" w:rsidRPr="005758A9" w:rsidRDefault="00017F74" w:rsidP="00836AE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5EE1D88A" w14:textId="22721262" w:rsidR="007A6532" w:rsidRPr="00A910DD" w:rsidRDefault="007A6532">
      <w:pPr>
        <w:spacing w:after="200" w:line="276" w:lineRule="auto"/>
        <w:rPr>
          <w:rFonts w:ascii="Helvetica" w:eastAsiaTheme="majorEastAsia" w:hAnsi="Helvetica" w:cs="Helvetica"/>
          <w:b/>
          <w:bCs/>
          <w:color w:val="FF0000"/>
          <w:sz w:val="48"/>
          <w:szCs w:val="48"/>
        </w:rPr>
      </w:pPr>
      <w:r w:rsidRPr="00A910DD">
        <w:rPr>
          <w:rFonts w:ascii="Helvetica" w:hAnsi="Helvetica" w:cs="Helvetica"/>
          <w:b/>
          <w:bCs/>
          <w:color w:val="FF0000"/>
        </w:rPr>
        <w:br w:type="page"/>
      </w:r>
    </w:p>
    <w:p w14:paraId="50767B74" w14:textId="095F190C" w:rsidR="007A6532" w:rsidRPr="005758A9" w:rsidRDefault="00142D54" w:rsidP="007A6532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21" w:name="_Toc156926157"/>
      <w:r>
        <w:rPr>
          <w:rFonts w:ascii="Helvetica" w:hAnsi="Helvetica" w:cs="Helvetica"/>
        </w:rPr>
        <w:lastRenderedPageBreak/>
        <w:t>Pressupost del servei</w:t>
      </w:r>
      <w:bookmarkEnd w:id="21"/>
      <w:r w:rsidR="007A6532">
        <w:rPr>
          <w:rFonts w:ascii="Helvetica" w:hAnsi="Helvetica" w:cs="Helvetica"/>
        </w:rPr>
        <w:t xml:space="preserve"> </w:t>
      </w:r>
    </w:p>
    <w:p w14:paraId="19CC4901" w14:textId="0C41B983" w:rsidR="00726053" w:rsidRDefault="00726053">
      <w:pPr>
        <w:spacing w:after="200" w:line="276" w:lineRule="auto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tbl>
      <w:tblPr>
        <w:tblStyle w:val="Quadrculadelataulaclara"/>
        <w:tblW w:w="4979" w:type="pct"/>
        <w:tblInd w:w="0" w:type="dxa"/>
        <w:tblLook w:val="00A0" w:firstRow="1" w:lastRow="0" w:firstColumn="1" w:lastColumn="0" w:noHBand="0" w:noVBand="0"/>
      </w:tblPr>
      <w:tblGrid>
        <w:gridCol w:w="6233"/>
        <w:gridCol w:w="1843"/>
        <w:gridCol w:w="1737"/>
      </w:tblGrid>
      <w:tr w:rsidR="00120D17" w:rsidRPr="005758A9" w14:paraId="4B15E43A" w14:textId="77777777" w:rsidTr="00A41709">
        <w:trPr>
          <w:trHeight w:val="2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844013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Activitat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9AF55E" w14:textId="77777777" w:rsidR="00120D17" w:rsidRPr="005758A9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 xml:space="preserve"> (h)</w:t>
            </w: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C3D02B" w14:textId="77777777" w:rsidR="00120D17" w:rsidRPr="00C127BE" w:rsidRDefault="00120D17" w:rsidP="00A41709">
            <w:pPr>
              <w:pStyle w:val="Textdecomentari"/>
              <w:spacing w:after="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5758A9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  <w:r>
              <w:rPr>
                <w:rFonts w:ascii="Helvetica" w:eastAsia="Times New Roman" w:hAnsi="Helvetica" w:cs="Helvetica"/>
                <w:b/>
                <w:sz w:val="22"/>
                <w:szCs w:val="22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€)</w:t>
            </w:r>
          </w:p>
        </w:tc>
      </w:tr>
      <w:tr w:rsidR="00120D17" w:rsidRPr="005758A9" w14:paraId="79BB6234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E16069" w14:textId="77777777" w:rsidR="00120D17" w:rsidRPr="00983704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</w:rPr>
            </w:pPr>
            <w:r w:rsidRPr="00983704">
              <w:rPr>
                <w:rFonts w:ascii="Helvetica" w:hAnsi="Helvetica" w:cs="Helvetica"/>
              </w:rPr>
              <w:t>A1. Identificar i analitzar quins canvis de l’entorn poden impactar (positiva o negativament) al negoci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5FBA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15CA1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EB6C9DF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B35D4D" w14:textId="77777777" w:rsidR="00120D17" w:rsidRPr="00983704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</w:rPr>
            </w:pPr>
            <w:r w:rsidRPr="00983704">
              <w:rPr>
                <w:rFonts w:ascii="Helvetica" w:hAnsi="Helvetica" w:cs="Helvetica"/>
              </w:rPr>
              <w:t xml:space="preserve">A2. Identificar possibles noves àrees d’oportunitats a explorar o iniciatives a explotar 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0F28EB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17FF6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9906088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6B511F" w14:textId="77777777" w:rsidR="00120D17" w:rsidRPr="00983704" w:rsidRDefault="00120D17" w:rsidP="00A41709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0"/>
              <w:jc w:val="both"/>
              <w:rPr>
                <w:rFonts w:ascii="Helvetica" w:hAnsi="Helvetica" w:cs="Helvetica"/>
              </w:rPr>
            </w:pPr>
            <w:r w:rsidRPr="00983704">
              <w:rPr>
                <w:rFonts w:ascii="Helvetica" w:hAnsi="Helvetica" w:cs="Helvetica"/>
              </w:rPr>
              <w:t xml:space="preserve">A3. Prioritzar les iniciatives i/o àrees d’oportunitat amb un criteris definits i justificats. 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D554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EB9A6E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EAC9743" w14:textId="77777777" w:rsidTr="00A41709">
        <w:trPr>
          <w:trHeight w:val="41"/>
        </w:trPr>
        <w:tc>
          <w:tcPr>
            <w:tcW w:w="31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D3F614" w14:textId="77777777" w:rsidR="00120D17" w:rsidRPr="00B8291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  <w:highlight w:val="yellow"/>
              </w:rPr>
            </w:pPr>
            <w:r w:rsidRPr="00E80B7C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9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451B5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color w:val="auto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0F4A91" w14:textId="77777777" w:rsidR="00120D17" w:rsidRPr="005758A9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7C3394C9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</w:p>
    <w:p w14:paraId="61DFD0B6" w14:textId="77777777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</w:p>
    <w:p w14:paraId="73929EE1" w14:textId="77777777" w:rsidR="00120D17" w:rsidRDefault="00120D17" w:rsidP="00120D17">
      <w:pPr>
        <w:rPr>
          <w:rFonts w:ascii="Helvetica" w:hAnsi="Helvetica" w:cs="Helvetica"/>
          <w:b/>
          <w:bCs/>
          <w:lang w:val="es-ES"/>
        </w:rPr>
      </w:pPr>
      <w:r>
        <w:rPr>
          <w:rFonts w:ascii="Helvetica" w:hAnsi="Helvetica" w:cs="Helvetica"/>
          <w:b/>
          <w:bCs/>
          <w:lang w:val="es-ES"/>
        </w:rPr>
        <w:t>DETALL DE LES ACTIVITATS</w:t>
      </w:r>
    </w:p>
    <w:p w14:paraId="5AE622A9" w14:textId="659EF162" w:rsidR="00120D17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jc w:val="both"/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</w:pP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NOTA: Es necessari detallar mínimament les tasques que </w:t>
      </w:r>
      <w:r w:rsidR="007809BB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realitzades</w:t>
      </w: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 en cada una de les </w:t>
      </w:r>
      <w:r w:rsidR="00983704"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>activitats</w:t>
      </w:r>
      <w:r>
        <w:rPr>
          <w:rFonts w:ascii="Helvetica" w:eastAsia="ヒラギノ角ゴ Pro W3" w:hAnsi="Helvetica" w:cs="Helvetica"/>
          <w:bCs/>
          <w:i/>
          <w:iCs/>
          <w:color w:val="6A6A6A" w:themeColor="background2" w:themeShade="80"/>
          <w:sz w:val="18"/>
          <w:szCs w:val="18"/>
        </w:rPr>
        <w:t xml:space="preserve">. </w:t>
      </w:r>
    </w:p>
    <w:p w14:paraId="49CC903A" w14:textId="77777777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  <w:lang w:val="es-ES"/>
        </w:rPr>
      </w:pPr>
    </w:p>
    <w:p w14:paraId="47C5CAF3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Activitat 1. </w:t>
      </w:r>
    </w:p>
    <w:p w14:paraId="0A07A9DE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>Identificar i analitzar quins canvis de l’entorn poden impactar (positiva o negativament) al negoci: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983704" w14:paraId="52930FCA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0C581A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9CCEF6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BC9452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983704" w14:paraId="662A2DF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D197EA" w14:textId="77777777" w:rsidR="00120D17" w:rsidRPr="00983704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DDC8C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C2E079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983704" w14:paraId="3AD8564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3141ED" w14:textId="77777777" w:rsidR="00120D17" w:rsidRPr="00983704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BB16F6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CAA91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45F865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33804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38B0D8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E51B9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FE5DC0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2347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47AA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32FB7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FA6E22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378DB3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4407F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22CA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723CE717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3F88FB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6B43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D64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EA6C2C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A42C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61D6F0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FA9E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7A655E6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B831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1F78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1E9E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E1C11C4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A2761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05915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6E13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C32EFF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E26AEB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C5D4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02AD6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DC7408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EEB9BE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585DFB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A234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3002E1DE" w14:textId="2D7A1D33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</w:t>
      </w:r>
      <w:r w:rsidR="0078426C"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desglossar</w:t>
      </w: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 l’activitat amb un mínim de 2 tasques, indicant les hores de dedicació i l’import (cost subvencionable) de cada una d’elles. </w:t>
      </w:r>
    </w:p>
    <w:p w14:paraId="799FDA49" w14:textId="77777777" w:rsidR="00120D17" w:rsidRP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04861E28" w14:textId="440CEE31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3F1A9C8D" w14:textId="7AF4A363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162D08D3" w14:textId="58B843DE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301084D9" w14:textId="77777777" w:rsidR="007809BB" w:rsidRDefault="007809BB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C887EDE" w14:textId="40BEFF46" w:rsidR="00F67819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7A5400C9" w14:textId="03AF0F7E" w:rsidR="00983704" w:rsidRDefault="00983704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6DF1FA9C" w14:textId="77777777" w:rsidR="00983704" w:rsidRDefault="00983704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10744D5F" w14:textId="58C8F067" w:rsidR="00F67819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FBB96C8" w14:textId="77777777" w:rsidR="00F67819" w:rsidRPr="00120D17" w:rsidRDefault="00F67819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</w:p>
    <w:p w14:paraId="283F8CEB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Activitat 2. </w:t>
      </w:r>
    </w:p>
    <w:p w14:paraId="290DE98A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Identificar possibles noves àrees d’oportunitats a explorar o iniciatives a explotar: 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983704" w14:paraId="4C1A78B4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C528A1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B465A1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ABB3B7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5758A9" w14:paraId="5E8927B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569B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060AB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D5076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7B8FABDB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4C37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8C547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926DEB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1AC810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C0E871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A228DD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06A31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705CEA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FB0AE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89DEB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14A8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97091C9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69950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C4836D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2E60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8A3536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9598A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ED15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8265D9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9A489B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282A5C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EE1225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3ADF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F7DFE2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448B26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AFDD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8A3B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879C7F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8AC626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E0864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D4AC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B998ADF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8763F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DCEE8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B6BDB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440C30AE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7161FB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C8B345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925D26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22B44DB2" w14:textId="648953AC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</w:t>
      </w:r>
      <w:r w:rsidR="0078426C"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desglossar</w:t>
      </w: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 l’activitat amb un mínim de 2 tasques, indicant les hores de dedicació i l’import (cost subvencionable) de de cada una d’elles. </w:t>
      </w:r>
    </w:p>
    <w:p w14:paraId="7A155EE8" w14:textId="512783E2" w:rsid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73FB5AA0" w14:textId="0CD0B10D" w:rsidR="00E80B7C" w:rsidRDefault="00E80B7C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20E6E1CB" w14:textId="77777777" w:rsidR="00120D17" w:rsidRPr="00120D17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</w:rPr>
      </w:pPr>
    </w:p>
    <w:p w14:paraId="5470F7CB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Activitat 3. </w:t>
      </w:r>
    </w:p>
    <w:p w14:paraId="0CDF18CA" w14:textId="77777777" w:rsidR="00120D17" w:rsidRPr="00983704" w:rsidRDefault="00120D17" w:rsidP="00120D17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20"/>
        <w:jc w:val="both"/>
        <w:rPr>
          <w:rFonts w:ascii="Helvetica" w:hAnsi="Helvetica" w:cs="Helvetica"/>
          <w:b/>
          <w:bCs/>
        </w:rPr>
      </w:pPr>
      <w:r w:rsidRPr="00983704">
        <w:rPr>
          <w:rFonts w:ascii="Helvetica" w:hAnsi="Helvetica" w:cs="Helvetica"/>
          <w:b/>
          <w:bCs/>
        </w:rPr>
        <w:t xml:space="preserve">Prioritzar les iniciatives i/o àrees d’oportunitat amb un criteris definits i justificats: </w:t>
      </w:r>
    </w:p>
    <w:tbl>
      <w:tblPr>
        <w:tblStyle w:val="Quadrculadelataulaclara"/>
        <w:tblW w:w="4960" w:type="pct"/>
        <w:tblInd w:w="0" w:type="dxa"/>
        <w:tblLook w:val="00A0" w:firstRow="1" w:lastRow="0" w:firstColumn="1" w:lastColumn="0" w:noHBand="0" w:noVBand="0"/>
      </w:tblPr>
      <w:tblGrid>
        <w:gridCol w:w="5666"/>
        <w:gridCol w:w="1560"/>
        <w:gridCol w:w="2549"/>
      </w:tblGrid>
      <w:tr w:rsidR="00120D17" w:rsidRPr="00983704" w14:paraId="264FDF59" w14:textId="77777777" w:rsidTr="00A41709">
        <w:trPr>
          <w:trHeight w:val="270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C6C264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color w:val="auto"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Tasques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1C5B56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Hores</w:t>
            </w: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E8A005" w14:textId="77777777" w:rsidR="00120D17" w:rsidRPr="00983704" w:rsidRDefault="00120D17" w:rsidP="00A41709">
            <w:pPr>
              <w:pStyle w:val="Textdecomentari"/>
              <w:spacing w:after="0"/>
              <w:jc w:val="center"/>
              <w:rPr>
                <w:rFonts w:ascii="Helvetica" w:eastAsia="Times New Roman" w:hAnsi="Helvetica" w:cs="Helvetica"/>
                <w:b/>
                <w:sz w:val="22"/>
                <w:szCs w:val="22"/>
              </w:rPr>
            </w:pPr>
            <w:r w:rsidRPr="00983704">
              <w:rPr>
                <w:rFonts w:ascii="Helvetica" w:eastAsia="Times New Roman" w:hAnsi="Helvetica" w:cs="Helvetica"/>
                <w:b/>
                <w:sz w:val="22"/>
                <w:szCs w:val="22"/>
              </w:rPr>
              <w:t>Import</w:t>
            </w:r>
          </w:p>
        </w:tc>
      </w:tr>
      <w:tr w:rsidR="00120D17" w:rsidRPr="00983704" w14:paraId="50BD43DD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812CD" w14:textId="77777777" w:rsidR="00120D17" w:rsidRPr="00983704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62886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BD85A8" w14:textId="77777777" w:rsidR="00120D17" w:rsidRPr="00983704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2E32550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E15A38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EBD2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B84D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228A3AE4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1B2A4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eastAsia="Times New Roman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2CDA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092982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C13CEA3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020E6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F03E04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8182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2DE80E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B12B7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9C59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E9DF4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FBDAA2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39034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011E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7AA94C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1118DA98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35FA22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C99AE7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4884B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605317D5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6B8FD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36521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FB64B3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356F1862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C61EB8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95589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74EB2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5BB5345A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0724D2" w14:textId="77777777" w:rsidR="00120D17" w:rsidRPr="00316490" w:rsidRDefault="00120D17" w:rsidP="00A41709">
            <w:pPr>
              <w:pStyle w:val="Textdecomentari"/>
              <w:spacing w:after="0"/>
              <w:rPr>
                <w:rFonts w:ascii="Helvetica" w:hAnsi="Helvetica" w:cs="Helvetica"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C4F1F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14595E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120D17" w:rsidRPr="005758A9" w14:paraId="04B8A87C" w14:textId="77777777" w:rsidTr="00A41709">
        <w:trPr>
          <w:trHeight w:val="46"/>
        </w:trPr>
        <w:tc>
          <w:tcPr>
            <w:tcW w:w="28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A64C4B" w14:textId="77777777" w:rsidR="00120D17" w:rsidRPr="00316490" w:rsidRDefault="00120D17" w:rsidP="00A41709">
            <w:pPr>
              <w:pStyle w:val="Textdecomentari"/>
              <w:spacing w:after="0"/>
              <w:jc w:val="right"/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</w:pPr>
            <w:r w:rsidRPr="00316490">
              <w:rPr>
                <w:rFonts w:ascii="Helvetica" w:hAnsi="Helvetica" w:cs="Helvetica"/>
                <w:b/>
                <w:bCs/>
                <w:iCs/>
                <w:color w:val="A6A6A6" w:themeColor="background1" w:themeShade="A6"/>
                <w:sz w:val="18"/>
                <w:szCs w:val="18"/>
              </w:rPr>
              <w:t>TOTAL</w:t>
            </w:r>
          </w:p>
        </w:tc>
        <w:tc>
          <w:tcPr>
            <w:tcW w:w="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C9ACCA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F6AF88" w14:textId="77777777" w:rsidR="00120D17" w:rsidRPr="00316490" w:rsidRDefault="00120D17" w:rsidP="00A41709">
            <w:pPr>
              <w:spacing w:after="0"/>
              <w:ind w:left="57" w:right="57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</w:p>
        </w:tc>
      </w:tr>
    </w:tbl>
    <w:p w14:paraId="3B2459BD" w14:textId="3F96127E" w:rsidR="00120D17" w:rsidRPr="00FE4974" w:rsidRDefault="00120D17" w:rsidP="00120D17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Nota: Cal </w:t>
      </w:r>
      <w:r w:rsidR="0078426C"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>desglossar</w:t>
      </w:r>
      <w:r w:rsidRPr="00E80B7C"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  <w:t xml:space="preserve"> l’activitat amb un mínim de 2 tasques, indicant les hores de dedicació i l’import (cost subvencionable) de de cada una d’elles. </w:t>
      </w:r>
    </w:p>
    <w:p w14:paraId="7C938671" w14:textId="77777777" w:rsidR="00120D17" w:rsidRPr="005758A9" w:rsidRDefault="00120D17" w:rsidP="00120D17">
      <w:pPr>
        <w:rPr>
          <w:rFonts w:ascii="Helvetica" w:hAnsi="Helvetica" w:cs="Helvetica"/>
          <w:color w:val="59002B" w:themeColor="text2" w:themeShade="BF"/>
        </w:rPr>
      </w:pPr>
    </w:p>
    <w:p w14:paraId="429994A3" w14:textId="77777777" w:rsidR="00120D17" w:rsidRPr="005758A9" w:rsidRDefault="00120D17" w:rsidP="00120D17">
      <w:pPr>
        <w:rPr>
          <w:rFonts w:ascii="Helvetica" w:hAnsi="Helvetica" w:cs="Helvetica"/>
          <w:color w:val="59002B" w:themeColor="text2" w:themeShade="BF"/>
        </w:rPr>
      </w:pPr>
    </w:p>
    <w:p w14:paraId="73B63F12" w14:textId="77777777" w:rsidR="00C054FA" w:rsidRDefault="00C054FA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>
        <w:rPr>
          <w:rFonts w:ascii="Helvetica" w:hAnsi="Helvetica" w:cs="Helvetica"/>
        </w:rPr>
        <w:br w:type="page"/>
      </w:r>
    </w:p>
    <w:p w14:paraId="4822C6F8" w14:textId="53C1E087" w:rsidR="00C054FA" w:rsidRPr="005758A9" w:rsidRDefault="00C054FA" w:rsidP="00C054FA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22" w:name="_Toc156926158"/>
      <w:r>
        <w:rPr>
          <w:rFonts w:ascii="Helvetica" w:hAnsi="Helvetica" w:cs="Helvetica"/>
        </w:rPr>
        <w:lastRenderedPageBreak/>
        <w:t>Desviaci</w:t>
      </w:r>
      <w:r w:rsidR="007809BB">
        <w:rPr>
          <w:rFonts w:ascii="Helvetica" w:hAnsi="Helvetica" w:cs="Helvetica"/>
        </w:rPr>
        <w:t>ons</w:t>
      </w:r>
      <w:bookmarkEnd w:id="22"/>
      <w:r>
        <w:rPr>
          <w:rFonts w:ascii="Helvetica" w:hAnsi="Helvetica" w:cs="Helvetica"/>
        </w:rPr>
        <w:t xml:space="preserve"> </w:t>
      </w:r>
    </w:p>
    <w:p w14:paraId="7DA45A95" w14:textId="77BC1AF9" w:rsidR="007809BB" w:rsidRDefault="007809BB">
      <w:pPr>
        <w:spacing w:after="200" w:line="276" w:lineRule="auto"/>
      </w:pPr>
    </w:p>
    <w:p w14:paraId="0663B9F9" w14:textId="40251B6C" w:rsidR="00141B6E" w:rsidRDefault="00141B6E">
      <w:pPr>
        <w:spacing w:after="200" w:line="276" w:lineRule="auto"/>
      </w:pPr>
      <w:r>
        <w:t xml:space="preserve">Cal omplir en el cas </w:t>
      </w:r>
      <w:r w:rsidR="0078426C">
        <w:t>d’existir</w:t>
      </w:r>
      <w:r>
        <w:t xml:space="preserve"> </w:t>
      </w:r>
      <w:r w:rsidR="00845F6D">
        <w:t xml:space="preserve">desviacions respecte el que es va explicar a la </w:t>
      </w:r>
      <w:r w:rsidR="0078426C">
        <w:t>sol·licitud</w:t>
      </w:r>
      <w:r w:rsidR="00845F6D">
        <w:t xml:space="preserve"> inicial (cal argumentar els </w:t>
      </w:r>
      <w:r w:rsidR="00777AFD">
        <w:t>motius dels canvis realitzats)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809BB" w:rsidRPr="005758A9" w14:paraId="4008CE28" w14:textId="77777777" w:rsidTr="000E6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5642EF74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0E90C35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678629A3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20F850FF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14806FF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  <w:p w14:paraId="734165F6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2EF17BFD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12E68DD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6C79927E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EF5CC10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06A22A34" w14:textId="77777777" w:rsidR="007809BB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bCs w:val="0"/>
                <w:color w:val="404040"/>
                <w:sz w:val="22"/>
              </w:rPr>
            </w:pPr>
          </w:p>
          <w:p w14:paraId="1639BCB3" w14:textId="77777777" w:rsidR="007809BB" w:rsidRPr="005758A9" w:rsidRDefault="007809BB" w:rsidP="000E6F6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/>
              <w:rPr>
                <w:rFonts w:ascii="Helvetica" w:eastAsia="ヒラギノ角ゴ Pro W3" w:hAnsi="Helvetica" w:cs="Helvetica"/>
                <w:b/>
                <w:color w:val="404040"/>
                <w:sz w:val="22"/>
              </w:rPr>
            </w:pPr>
          </w:p>
        </w:tc>
      </w:tr>
    </w:tbl>
    <w:p w14:paraId="475D0F92" w14:textId="18771452" w:rsidR="00C32A38" w:rsidRDefault="00C32A38">
      <w:pPr>
        <w:spacing w:after="200" w:line="276" w:lineRule="auto"/>
      </w:pPr>
    </w:p>
    <w:p w14:paraId="2B533F51" w14:textId="33B0E2BD" w:rsidR="00C32A38" w:rsidRDefault="00C32A38">
      <w:pPr>
        <w:spacing w:after="200" w:line="276" w:lineRule="auto"/>
      </w:pPr>
    </w:p>
    <w:p w14:paraId="23F73E1C" w14:textId="5F167CA8" w:rsidR="00C32A38" w:rsidRDefault="00C32A38">
      <w:pPr>
        <w:spacing w:after="200" w:line="276" w:lineRule="auto"/>
      </w:pPr>
    </w:p>
    <w:p w14:paraId="7F50F3FB" w14:textId="77777777" w:rsidR="00C32A38" w:rsidRDefault="00C32A38">
      <w:pPr>
        <w:spacing w:after="200" w:line="276" w:lineRule="auto"/>
        <w:rPr>
          <w:rFonts w:ascii="Helvetica" w:eastAsiaTheme="majorEastAsia" w:hAnsi="Helvetica" w:cs="Helvetica"/>
          <w:color w:val="FF0000"/>
          <w:sz w:val="48"/>
          <w:szCs w:val="48"/>
        </w:rPr>
      </w:pPr>
      <w:r>
        <w:rPr>
          <w:rFonts w:ascii="Helvetica" w:hAnsi="Helvetica" w:cs="Helvetica"/>
        </w:rPr>
        <w:br w:type="page"/>
      </w:r>
    </w:p>
    <w:p w14:paraId="63328563" w14:textId="393B7561" w:rsidR="00C32A38" w:rsidRDefault="00C32A38" w:rsidP="00C32A38">
      <w:pPr>
        <w:pStyle w:val="Ttol1"/>
        <w:numPr>
          <w:ilvl w:val="0"/>
          <w:numId w:val="17"/>
        </w:numPr>
        <w:rPr>
          <w:rFonts w:ascii="Helvetica" w:hAnsi="Helvetica" w:cs="Helvetica"/>
        </w:rPr>
      </w:pPr>
      <w:bookmarkStart w:id="23" w:name="_Toc156926159"/>
      <w:r>
        <w:rPr>
          <w:rFonts w:ascii="Helvetica" w:hAnsi="Helvetica" w:cs="Helvetica"/>
        </w:rPr>
        <w:lastRenderedPageBreak/>
        <w:t>Informació complementària a aportar</w:t>
      </w:r>
      <w:bookmarkEnd w:id="23"/>
      <w:r>
        <w:rPr>
          <w:rFonts w:ascii="Helvetica" w:hAnsi="Helvetica" w:cs="Helvetica"/>
        </w:rPr>
        <w:t xml:space="preserve"> </w:t>
      </w:r>
    </w:p>
    <w:p w14:paraId="358F712D" w14:textId="77777777" w:rsidR="00983704" w:rsidRDefault="00983704" w:rsidP="00983704">
      <w:pPr>
        <w:spacing w:after="200" w:line="276" w:lineRule="auto"/>
      </w:pPr>
    </w:p>
    <w:p w14:paraId="7B7B1A0D" w14:textId="5AF58A96" w:rsidR="0086307C" w:rsidRPr="00983704" w:rsidRDefault="0078426C" w:rsidP="00983704">
      <w:pPr>
        <w:spacing w:after="200" w:line="276" w:lineRule="auto"/>
      </w:pPr>
      <w:r w:rsidRPr="00983704">
        <w:t>S’ha d’</w:t>
      </w:r>
      <w:r w:rsidR="0086307C" w:rsidRPr="00983704">
        <w:t xml:space="preserve">incloure el treball </w:t>
      </w:r>
      <w:r w:rsidRPr="00983704">
        <w:t>realitzat</w:t>
      </w:r>
      <w:r w:rsidR="0086307C" w:rsidRPr="00983704">
        <w:t xml:space="preserve"> amb</w:t>
      </w:r>
      <w:r w:rsidRPr="00983704">
        <w:t xml:space="preserve"> i per a</w:t>
      </w:r>
      <w:r w:rsidR="0086307C" w:rsidRPr="00983704">
        <w:t xml:space="preserve"> l’empresa com a justificació del resultat dels projectes prioritzats</w:t>
      </w:r>
      <w:r w:rsidRPr="00983704">
        <w:t>.</w:t>
      </w:r>
    </w:p>
    <w:p w14:paraId="7CB9139E" w14:textId="77777777" w:rsidR="00C32A38" w:rsidRDefault="00C32A38">
      <w:pPr>
        <w:spacing w:after="200" w:line="276" w:lineRule="auto"/>
      </w:pPr>
    </w:p>
    <w:p w14:paraId="4C9EAE27" w14:textId="3912ED5F" w:rsidR="002A602C" w:rsidRDefault="002A602C">
      <w:pPr>
        <w:spacing w:after="200" w:line="276" w:lineRule="auto"/>
      </w:pPr>
    </w:p>
    <w:p w14:paraId="262914E7" w14:textId="1113AF06" w:rsidR="00C32A38" w:rsidRDefault="00C32A38">
      <w:pPr>
        <w:spacing w:after="200" w:line="276" w:lineRule="auto"/>
      </w:pPr>
    </w:p>
    <w:p w14:paraId="3B2E2922" w14:textId="74ECE0C7" w:rsidR="00C32A38" w:rsidRDefault="00C32A38">
      <w:pPr>
        <w:spacing w:after="200" w:line="276" w:lineRule="auto"/>
      </w:pPr>
    </w:p>
    <w:p w14:paraId="3E7833EB" w14:textId="157AC29F" w:rsidR="00BB55DF" w:rsidRDefault="00BB55DF">
      <w:pPr>
        <w:spacing w:after="200" w:line="276" w:lineRule="auto"/>
      </w:pPr>
      <w:r>
        <w:br w:type="page"/>
      </w:r>
    </w:p>
    <w:p w14:paraId="21890643" w14:textId="77777777" w:rsidR="00C32A38" w:rsidRPr="0083482A" w:rsidRDefault="00C32A38">
      <w:pPr>
        <w:spacing w:after="200" w:line="276" w:lineRule="auto"/>
      </w:pPr>
    </w:p>
    <w:p w14:paraId="012AA87F" w14:textId="7FCCC212" w:rsidR="00ED25F9" w:rsidRPr="0083482A" w:rsidRDefault="00ED25F9" w:rsidP="00C85F99">
      <w:pPr>
        <w:jc w:val="both"/>
      </w:pPr>
    </w:p>
    <w:p w14:paraId="6D3E1882" w14:textId="023F29B1" w:rsidR="002757CE" w:rsidRPr="0083482A" w:rsidRDefault="002757CE" w:rsidP="00C85F99">
      <w:pPr>
        <w:jc w:val="both"/>
      </w:pPr>
    </w:p>
    <w:p w14:paraId="4C2F2585" w14:textId="47BF3E54" w:rsidR="002757CE" w:rsidRPr="0083482A" w:rsidRDefault="002757CE" w:rsidP="00C85F99">
      <w:pPr>
        <w:jc w:val="both"/>
      </w:pPr>
    </w:p>
    <w:p w14:paraId="0EC6F349" w14:textId="016FF809" w:rsidR="002757CE" w:rsidRPr="0083482A" w:rsidRDefault="002757CE" w:rsidP="00C85F99">
      <w:pPr>
        <w:jc w:val="both"/>
      </w:pPr>
    </w:p>
    <w:p w14:paraId="3F8B33CE" w14:textId="5A4F4B10" w:rsidR="002757CE" w:rsidRPr="0083482A" w:rsidRDefault="002757CE" w:rsidP="00C85F99">
      <w:pPr>
        <w:jc w:val="both"/>
      </w:pPr>
    </w:p>
    <w:p w14:paraId="2EFF9954" w14:textId="1EA9F04D" w:rsidR="002757CE" w:rsidRPr="0083482A" w:rsidRDefault="002757CE" w:rsidP="00C85F99">
      <w:pPr>
        <w:jc w:val="both"/>
      </w:pPr>
    </w:p>
    <w:p w14:paraId="78748A11" w14:textId="29E1B50C" w:rsidR="002757CE" w:rsidRPr="0083482A" w:rsidRDefault="002757CE" w:rsidP="00C85F99">
      <w:pPr>
        <w:jc w:val="both"/>
      </w:pPr>
    </w:p>
    <w:p w14:paraId="52EB6566" w14:textId="2B9DE44E" w:rsidR="002757CE" w:rsidRPr="0083482A" w:rsidRDefault="002757CE" w:rsidP="00C85F99">
      <w:pPr>
        <w:jc w:val="both"/>
      </w:pPr>
    </w:p>
    <w:p w14:paraId="634C4D8A" w14:textId="014792BC" w:rsidR="002757CE" w:rsidRPr="0083482A" w:rsidRDefault="002757CE" w:rsidP="00C85F99">
      <w:pPr>
        <w:jc w:val="both"/>
      </w:pPr>
    </w:p>
    <w:p w14:paraId="31D4E37B" w14:textId="4F27AD77" w:rsidR="002757CE" w:rsidRPr="0083482A" w:rsidRDefault="002757CE" w:rsidP="00C85F99">
      <w:pPr>
        <w:jc w:val="both"/>
      </w:pPr>
    </w:p>
    <w:p w14:paraId="40369405" w14:textId="08D967A0" w:rsidR="002757CE" w:rsidRPr="0083482A" w:rsidRDefault="002757CE" w:rsidP="00C85F99">
      <w:pPr>
        <w:jc w:val="both"/>
      </w:pPr>
    </w:p>
    <w:p w14:paraId="17691681" w14:textId="3591213D" w:rsidR="002757CE" w:rsidRPr="0083482A" w:rsidRDefault="002757CE" w:rsidP="00C85F99">
      <w:pPr>
        <w:jc w:val="both"/>
      </w:pPr>
    </w:p>
    <w:p w14:paraId="1BB4FADA" w14:textId="090840EF" w:rsidR="002757CE" w:rsidRPr="0083482A" w:rsidRDefault="002757CE" w:rsidP="00C85F99">
      <w:pPr>
        <w:jc w:val="both"/>
      </w:pPr>
    </w:p>
    <w:p w14:paraId="1CAFCC18" w14:textId="1F358232" w:rsidR="002757CE" w:rsidRPr="0083482A" w:rsidRDefault="002757CE" w:rsidP="00C85F99">
      <w:pPr>
        <w:jc w:val="both"/>
      </w:pPr>
    </w:p>
    <w:p w14:paraId="62D08AF5" w14:textId="756FCE30" w:rsidR="002757CE" w:rsidRPr="0083482A" w:rsidRDefault="002757CE" w:rsidP="00C85F99">
      <w:pPr>
        <w:jc w:val="both"/>
      </w:pPr>
    </w:p>
    <w:p w14:paraId="5D460AEF" w14:textId="631E6AA2" w:rsidR="002757CE" w:rsidRPr="0083482A" w:rsidRDefault="002757CE" w:rsidP="00C85F99">
      <w:pPr>
        <w:jc w:val="both"/>
      </w:pPr>
    </w:p>
    <w:p w14:paraId="20EDB3B4" w14:textId="5A13B49D" w:rsidR="002757CE" w:rsidRPr="0083482A" w:rsidRDefault="002757CE" w:rsidP="00C85F99">
      <w:pPr>
        <w:jc w:val="both"/>
      </w:pPr>
    </w:p>
    <w:p w14:paraId="4104DC07" w14:textId="7279CF15" w:rsidR="002757CE" w:rsidRPr="0083482A" w:rsidRDefault="002757CE" w:rsidP="00C85F99">
      <w:pPr>
        <w:jc w:val="both"/>
      </w:pPr>
    </w:p>
    <w:p w14:paraId="460A50F7" w14:textId="14D0E2C8" w:rsidR="002757CE" w:rsidRPr="0083482A" w:rsidRDefault="002757CE" w:rsidP="00C85F99">
      <w:pPr>
        <w:jc w:val="both"/>
      </w:pPr>
    </w:p>
    <w:p w14:paraId="2C98DE56" w14:textId="77777777" w:rsidR="002757CE" w:rsidRPr="0083482A" w:rsidRDefault="002757CE" w:rsidP="00C85F99">
      <w:pPr>
        <w:jc w:val="both"/>
      </w:pPr>
    </w:p>
    <w:p w14:paraId="2F516AC2" w14:textId="00CA9E0E" w:rsidR="006F54BC" w:rsidRPr="00ED25F9" w:rsidRDefault="006F54BC" w:rsidP="002757CE">
      <w:pPr>
        <w:pStyle w:val="Ttol5"/>
        <w:rPr>
          <w:color w:val="434343"/>
          <w:lang w:val="es-ES"/>
        </w:rPr>
      </w:pPr>
      <w:r w:rsidRPr="00ED25F9">
        <w:rPr>
          <w:color w:val="434343"/>
          <w:lang w:val="es-ES"/>
        </w:rPr>
        <w:t>Passeig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7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8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C85F99">
      <w:pPr>
        <w:jc w:val="both"/>
        <w:rPr>
          <w:color w:val="434343"/>
          <w:lang w:val="es-ES"/>
        </w:rPr>
      </w:pPr>
      <w:r w:rsidRPr="00ED25F9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C85F99">
      <w:pPr>
        <w:pStyle w:val="Ttol5"/>
        <w:ind w:left="567"/>
        <w:jc w:val="both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C85F99">
      <w:pPr>
        <w:pStyle w:val="Ttol5"/>
        <w:ind w:firstLine="567"/>
        <w:jc w:val="both"/>
        <w:rPr>
          <w:color w:val="434343"/>
        </w:rPr>
      </w:pPr>
      <w:r w:rsidRPr="00ED25F9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B25261">
      <w:footerReference w:type="default" r:id="rId21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13E6" w14:textId="77777777" w:rsidR="00CE1B3A" w:rsidRDefault="00CE1B3A" w:rsidP="006F4711">
      <w:r>
        <w:separator/>
      </w:r>
    </w:p>
  </w:endnote>
  <w:endnote w:type="continuationSeparator" w:id="0">
    <w:p w14:paraId="4B840B12" w14:textId="77777777" w:rsidR="00CE1B3A" w:rsidRDefault="00CE1B3A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3739184"/>
      <w:docPartObj>
        <w:docPartGallery w:val="Page Numbers (Bottom of Page)"/>
        <w:docPartUnique/>
      </w:docPartObj>
    </w:sdtPr>
    <w:sdtEndPr/>
    <w:sdtContent>
      <w:p w14:paraId="699171B7" w14:textId="0B07258D" w:rsidR="007754C8" w:rsidRDefault="007754C8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7FE4" w14:textId="62E796CF" w:rsidR="00591D89" w:rsidRDefault="00591D8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E9E14D9" w:rsidR="00591D89" w:rsidRDefault="00817D0A">
    <w:r w:rsidRPr="00817D0A">
      <w:rPr>
        <w:noProof/>
      </w:rPr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8" name="Imat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rPr>
        <w:noProof/>
      </w:rPr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763ADBC2" w:rsidR="00591D89" w:rsidRDefault="00591D89">
    <w:pPr>
      <w:pStyle w:val="Peu"/>
    </w:pPr>
    <w:r w:rsidRPr="00333C3C">
      <w:rPr>
        <w:noProof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rPr>
        <w:noProof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02A4" w14:textId="77777777" w:rsidR="00CE1B3A" w:rsidRDefault="00CE1B3A" w:rsidP="006F4711">
      <w:r>
        <w:separator/>
      </w:r>
    </w:p>
  </w:footnote>
  <w:footnote w:type="continuationSeparator" w:id="0">
    <w:p w14:paraId="7A1408A5" w14:textId="77777777" w:rsidR="00CE1B3A" w:rsidRDefault="00CE1B3A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5638" w14:textId="77777777" w:rsidR="00202666" w:rsidRDefault="00202666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E78" w14:textId="3626EFCD" w:rsidR="00091BB6" w:rsidRPr="00B84654" w:rsidRDefault="00091BB6" w:rsidP="00091BB6">
    <w:pPr>
      <w:pStyle w:val="Peu"/>
      <w:jc w:val="right"/>
      <w:rPr>
        <w:color w:val="FF0000"/>
        <w:sz w:val="16"/>
        <w:szCs w:val="16"/>
      </w:rPr>
    </w:pPr>
    <w:bookmarkStart w:id="8" w:name="_Hlk157438527"/>
    <w:bookmarkStart w:id="9" w:name="_Hlk157438437"/>
    <w:r w:rsidRPr="00B84654">
      <w:rPr>
        <w:color w:val="FF0000"/>
        <w:sz w:val="16"/>
        <w:szCs w:val="16"/>
      </w:rPr>
      <w:t xml:space="preserve">Memòria justificació cupons </w:t>
    </w:r>
    <w:r w:rsidR="00772FE6">
      <w:rPr>
        <w:color w:val="FF0000"/>
        <w:sz w:val="16"/>
        <w:szCs w:val="16"/>
      </w:rPr>
      <w:t>estratègia</w:t>
    </w:r>
    <w:r w:rsidRPr="00B84654">
      <w:rPr>
        <w:color w:val="FF0000"/>
        <w:sz w:val="16"/>
        <w:szCs w:val="16"/>
      </w:rPr>
      <w:t xml:space="preserve"> </w:t>
    </w:r>
  </w:p>
  <w:p w14:paraId="2BEF69E7" w14:textId="5E2271F2" w:rsidR="00091BB6" w:rsidRPr="00B84654" w:rsidRDefault="00091BB6" w:rsidP="00091BB6">
    <w:pPr>
      <w:pStyle w:val="Peu"/>
      <w:jc w:val="right"/>
      <w:rPr>
        <w:color w:val="FF0000"/>
        <w:sz w:val="16"/>
        <w:szCs w:val="16"/>
      </w:rPr>
    </w:pPr>
    <w:r w:rsidRPr="00B84654">
      <w:rPr>
        <w:color w:val="FF0000"/>
        <w:sz w:val="16"/>
        <w:szCs w:val="16"/>
      </w:rPr>
      <w:t xml:space="preserve">Versió </w:t>
    </w:r>
    <w:r w:rsidR="00202666">
      <w:rPr>
        <w:color w:val="FF0000"/>
        <w:sz w:val="16"/>
        <w:szCs w:val="16"/>
      </w:rPr>
      <w:t>4</w:t>
    </w:r>
    <w:r w:rsidRPr="00B84654">
      <w:rPr>
        <w:color w:val="FF0000"/>
        <w:sz w:val="16"/>
        <w:szCs w:val="16"/>
      </w:rPr>
      <w:t xml:space="preserve"> 1 de febrer de 202</w:t>
    </w:r>
    <w:r w:rsidR="00202666">
      <w:rPr>
        <w:color w:val="FF0000"/>
        <w:sz w:val="16"/>
        <w:szCs w:val="16"/>
      </w:rPr>
      <w:t>4</w:t>
    </w:r>
  </w:p>
  <w:bookmarkEnd w:id="8"/>
  <w:p w14:paraId="1ABE8143" w14:textId="77777777" w:rsidR="00091BB6" w:rsidRPr="00B84654" w:rsidRDefault="00091BB6" w:rsidP="00091BB6">
    <w:pPr>
      <w:pStyle w:val="Capalera"/>
      <w:rPr>
        <w:color w:val="FF0000"/>
      </w:rPr>
    </w:pPr>
  </w:p>
  <w:bookmarkEnd w:id="9"/>
  <w:p w14:paraId="41690F5D" w14:textId="77777777" w:rsidR="007754C8" w:rsidRDefault="007754C8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94323"/>
      <w:docPartObj>
        <w:docPartGallery w:val="Page Numbers (Top of Page)"/>
        <w:docPartUnique/>
      </w:docPartObj>
    </w:sdtPr>
    <w:sdtEndPr/>
    <w:sdtContent>
      <w:p w14:paraId="483014E7" w14:textId="21421FE2" w:rsidR="008F3611" w:rsidRDefault="008F3611">
        <w:pPr>
          <w:pStyle w:val="Capaler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6DE12E" w14:textId="39371E33" w:rsidR="00591D89" w:rsidRDefault="00591D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2E5901"/>
    <w:multiLevelType w:val="multilevel"/>
    <w:tmpl w:val="80FCA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42D3D"/>
    <w:multiLevelType w:val="multilevel"/>
    <w:tmpl w:val="48E87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B087D86"/>
    <w:multiLevelType w:val="multilevel"/>
    <w:tmpl w:val="172EC168"/>
    <w:name w:val="Accio 032222232222"/>
    <w:numStyleLink w:val="LlistaAcci"/>
  </w:abstractNum>
  <w:abstractNum w:abstractNumId="11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76F646B"/>
    <w:multiLevelType w:val="multilevel"/>
    <w:tmpl w:val="172EC168"/>
    <w:name w:val="Accio 0322222"/>
    <w:numStyleLink w:val="LlistaAcci"/>
  </w:abstractNum>
  <w:abstractNum w:abstractNumId="18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FA27BD"/>
    <w:multiLevelType w:val="multilevel"/>
    <w:tmpl w:val="88629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8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5DB35F44"/>
    <w:multiLevelType w:val="multilevel"/>
    <w:tmpl w:val="172EC168"/>
    <w:name w:val="Accio 0322222322"/>
    <w:numStyleLink w:val="LlistaAcci"/>
  </w:abstractNum>
  <w:abstractNum w:abstractNumId="30" w15:restartNumberingAfterBreak="0">
    <w:nsid w:val="5F492C50"/>
    <w:multiLevelType w:val="multilevel"/>
    <w:tmpl w:val="80FCA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3F260D7"/>
    <w:multiLevelType w:val="multilevel"/>
    <w:tmpl w:val="172EC168"/>
    <w:name w:val="Accio 032222"/>
    <w:numStyleLink w:val="LlistaAcci"/>
  </w:abstractNum>
  <w:abstractNum w:abstractNumId="40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9593616">
    <w:abstractNumId w:val="6"/>
  </w:num>
  <w:num w:numId="2" w16cid:durableId="629555297">
    <w:abstractNumId w:val="13"/>
  </w:num>
  <w:num w:numId="3" w16cid:durableId="479418899">
    <w:abstractNumId w:val="14"/>
  </w:num>
  <w:num w:numId="4" w16cid:durableId="534195188">
    <w:abstractNumId w:val="21"/>
  </w:num>
  <w:num w:numId="5" w16cid:durableId="1744717964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2017163">
    <w:abstractNumId w:val="24"/>
  </w:num>
  <w:num w:numId="7" w16cid:durableId="988707930">
    <w:abstractNumId w:val="33"/>
  </w:num>
  <w:num w:numId="8" w16cid:durableId="161505702">
    <w:abstractNumId w:val="4"/>
  </w:num>
  <w:num w:numId="9" w16cid:durableId="1890722084">
    <w:abstractNumId w:val="22"/>
  </w:num>
  <w:num w:numId="10" w16cid:durableId="1319843033">
    <w:abstractNumId w:val="20"/>
  </w:num>
  <w:num w:numId="11" w16cid:durableId="861937850">
    <w:abstractNumId w:val="31"/>
  </w:num>
  <w:num w:numId="12" w16cid:durableId="1030909434">
    <w:abstractNumId w:val="12"/>
  </w:num>
  <w:num w:numId="13" w16cid:durableId="1371343121">
    <w:abstractNumId w:val="15"/>
  </w:num>
  <w:num w:numId="14" w16cid:durableId="2248043">
    <w:abstractNumId w:val="18"/>
  </w:num>
  <w:num w:numId="15" w16cid:durableId="395055553">
    <w:abstractNumId w:val="40"/>
  </w:num>
  <w:num w:numId="16" w16cid:durableId="792207976">
    <w:abstractNumId w:val="34"/>
  </w:num>
  <w:num w:numId="17" w16cid:durableId="1273823799">
    <w:abstractNumId w:val="41"/>
  </w:num>
  <w:num w:numId="18" w16cid:durableId="1903371282">
    <w:abstractNumId w:val="25"/>
  </w:num>
  <w:num w:numId="19" w16cid:durableId="453407522">
    <w:abstractNumId w:val="23"/>
  </w:num>
  <w:num w:numId="20" w16cid:durableId="523636898">
    <w:abstractNumId w:val="19"/>
  </w:num>
  <w:num w:numId="21" w16cid:durableId="266817241">
    <w:abstractNumId w:val="0"/>
  </w:num>
  <w:num w:numId="22" w16cid:durableId="936061544">
    <w:abstractNumId w:val="2"/>
  </w:num>
  <w:num w:numId="23" w16cid:durableId="57213791">
    <w:abstractNumId w:val="30"/>
  </w:num>
  <w:num w:numId="24" w16cid:durableId="213136296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xNDY0MrA0NDE2tTRV0lEKTi0uzszPAykwqgUA6HHanSwAAAA="/>
  </w:docVars>
  <w:rsids>
    <w:rsidRoot w:val="008C5F8C"/>
    <w:rsid w:val="00015136"/>
    <w:rsid w:val="00017F74"/>
    <w:rsid w:val="00030549"/>
    <w:rsid w:val="00031618"/>
    <w:rsid w:val="00037040"/>
    <w:rsid w:val="000410A0"/>
    <w:rsid w:val="00062123"/>
    <w:rsid w:val="00072432"/>
    <w:rsid w:val="000763A5"/>
    <w:rsid w:val="00091BB6"/>
    <w:rsid w:val="000953A6"/>
    <w:rsid w:val="000963C6"/>
    <w:rsid w:val="0009678D"/>
    <w:rsid w:val="000C114A"/>
    <w:rsid w:val="000C7505"/>
    <w:rsid w:val="000E2B9A"/>
    <w:rsid w:val="000E560A"/>
    <w:rsid w:val="00115D21"/>
    <w:rsid w:val="001161AD"/>
    <w:rsid w:val="00120D17"/>
    <w:rsid w:val="00126421"/>
    <w:rsid w:val="0013031D"/>
    <w:rsid w:val="00132BE5"/>
    <w:rsid w:val="001331AD"/>
    <w:rsid w:val="00141B6E"/>
    <w:rsid w:val="00142D54"/>
    <w:rsid w:val="001578F0"/>
    <w:rsid w:val="001604A7"/>
    <w:rsid w:val="00167EB0"/>
    <w:rsid w:val="00177253"/>
    <w:rsid w:val="00177F7C"/>
    <w:rsid w:val="00181C3F"/>
    <w:rsid w:val="0018589E"/>
    <w:rsid w:val="001A2121"/>
    <w:rsid w:val="001A2537"/>
    <w:rsid w:val="001A371F"/>
    <w:rsid w:val="001B196C"/>
    <w:rsid w:val="001B24EC"/>
    <w:rsid w:val="001B7FEC"/>
    <w:rsid w:val="001D27A4"/>
    <w:rsid w:val="001D6302"/>
    <w:rsid w:val="001D6E42"/>
    <w:rsid w:val="001F09B0"/>
    <w:rsid w:val="00202666"/>
    <w:rsid w:val="002121D8"/>
    <w:rsid w:val="00212B05"/>
    <w:rsid w:val="00213584"/>
    <w:rsid w:val="00234A65"/>
    <w:rsid w:val="00235491"/>
    <w:rsid w:val="00247363"/>
    <w:rsid w:val="00252402"/>
    <w:rsid w:val="00257D19"/>
    <w:rsid w:val="00262DAB"/>
    <w:rsid w:val="00275491"/>
    <w:rsid w:val="002757CE"/>
    <w:rsid w:val="00275AA5"/>
    <w:rsid w:val="00285C79"/>
    <w:rsid w:val="00294357"/>
    <w:rsid w:val="002A4255"/>
    <w:rsid w:val="002A602C"/>
    <w:rsid w:val="002D6552"/>
    <w:rsid w:val="002E1919"/>
    <w:rsid w:val="002F57C1"/>
    <w:rsid w:val="002F6EBE"/>
    <w:rsid w:val="00326BC2"/>
    <w:rsid w:val="003323F2"/>
    <w:rsid w:val="00333872"/>
    <w:rsid w:val="00333C3C"/>
    <w:rsid w:val="00340868"/>
    <w:rsid w:val="0035078A"/>
    <w:rsid w:val="003512E5"/>
    <w:rsid w:val="003751F4"/>
    <w:rsid w:val="00383D70"/>
    <w:rsid w:val="0038641A"/>
    <w:rsid w:val="003949CD"/>
    <w:rsid w:val="00394CB4"/>
    <w:rsid w:val="003A7267"/>
    <w:rsid w:val="003E19E9"/>
    <w:rsid w:val="003E3D19"/>
    <w:rsid w:val="003E43F6"/>
    <w:rsid w:val="003E5D6A"/>
    <w:rsid w:val="004003F7"/>
    <w:rsid w:val="004015C5"/>
    <w:rsid w:val="004026BB"/>
    <w:rsid w:val="00406486"/>
    <w:rsid w:val="00415182"/>
    <w:rsid w:val="00421DE8"/>
    <w:rsid w:val="00431A92"/>
    <w:rsid w:val="00451D1D"/>
    <w:rsid w:val="004625AE"/>
    <w:rsid w:val="00464FD4"/>
    <w:rsid w:val="0047468B"/>
    <w:rsid w:val="004765A2"/>
    <w:rsid w:val="00494D60"/>
    <w:rsid w:val="004A0FA1"/>
    <w:rsid w:val="004A1B51"/>
    <w:rsid w:val="004B208F"/>
    <w:rsid w:val="004B5812"/>
    <w:rsid w:val="004C066F"/>
    <w:rsid w:val="004D129E"/>
    <w:rsid w:val="004D53D3"/>
    <w:rsid w:val="004E09E1"/>
    <w:rsid w:val="004F222A"/>
    <w:rsid w:val="004F34AF"/>
    <w:rsid w:val="0053237D"/>
    <w:rsid w:val="005421E1"/>
    <w:rsid w:val="00570E64"/>
    <w:rsid w:val="00586215"/>
    <w:rsid w:val="00591D89"/>
    <w:rsid w:val="005A2641"/>
    <w:rsid w:val="005A26CE"/>
    <w:rsid w:val="005A381F"/>
    <w:rsid w:val="005D54A7"/>
    <w:rsid w:val="005E35FD"/>
    <w:rsid w:val="005E386C"/>
    <w:rsid w:val="005F30A1"/>
    <w:rsid w:val="006023FF"/>
    <w:rsid w:val="00603725"/>
    <w:rsid w:val="006176FB"/>
    <w:rsid w:val="0062269F"/>
    <w:rsid w:val="0063775F"/>
    <w:rsid w:val="0063777D"/>
    <w:rsid w:val="0067645E"/>
    <w:rsid w:val="00695E2B"/>
    <w:rsid w:val="006A22C3"/>
    <w:rsid w:val="006A734F"/>
    <w:rsid w:val="006A7CA7"/>
    <w:rsid w:val="006B237A"/>
    <w:rsid w:val="006B2BB4"/>
    <w:rsid w:val="006D5F2C"/>
    <w:rsid w:val="006F1359"/>
    <w:rsid w:val="006F2BCD"/>
    <w:rsid w:val="006F4711"/>
    <w:rsid w:val="006F54BC"/>
    <w:rsid w:val="006F73C5"/>
    <w:rsid w:val="00700155"/>
    <w:rsid w:val="007141FD"/>
    <w:rsid w:val="00726053"/>
    <w:rsid w:val="00730CB4"/>
    <w:rsid w:val="0075737D"/>
    <w:rsid w:val="00760816"/>
    <w:rsid w:val="00760C02"/>
    <w:rsid w:val="007634B5"/>
    <w:rsid w:val="007637DC"/>
    <w:rsid w:val="00763CC0"/>
    <w:rsid w:val="007643B3"/>
    <w:rsid w:val="00772FE6"/>
    <w:rsid w:val="007754C8"/>
    <w:rsid w:val="00777AFD"/>
    <w:rsid w:val="007809BB"/>
    <w:rsid w:val="0078426C"/>
    <w:rsid w:val="0079101E"/>
    <w:rsid w:val="00793BA5"/>
    <w:rsid w:val="007A08B6"/>
    <w:rsid w:val="007A6532"/>
    <w:rsid w:val="007A760F"/>
    <w:rsid w:val="007A7AFC"/>
    <w:rsid w:val="007A7FE4"/>
    <w:rsid w:val="007B5BA3"/>
    <w:rsid w:val="007C183C"/>
    <w:rsid w:val="007C4557"/>
    <w:rsid w:val="007C463A"/>
    <w:rsid w:val="007D6508"/>
    <w:rsid w:val="007E27EF"/>
    <w:rsid w:val="008011CC"/>
    <w:rsid w:val="008119EF"/>
    <w:rsid w:val="00817D0A"/>
    <w:rsid w:val="0083482A"/>
    <w:rsid w:val="00834A6D"/>
    <w:rsid w:val="00837193"/>
    <w:rsid w:val="00840CD7"/>
    <w:rsid w:val="00843A35"/>
    <w:rsid w:val="00845F6D"/>
    <w:rsid w:val="00852388"/>
    <w:rsid w:val="00855273"/>
    <w:rsid w:val="0085732E"/>
    <w:rsid w:val="008618A4"/>
    <w:rsid w:val="0086307C"/>
    <w:rsid w:val="00874A52"/>
    <w:rsid w:val="008836B2"/>
    <w:rsid w:val="00897B6E"/>
    <w:rsid w:val="008A1E5D"/>
    <w:rsid w:val="008A40BC"/>
    <w:rsid w:val="008B0642"/>
    <w:rsid w:val="008C4CA8"/>
    <w:rsid w:val="008C5F8C"/>
    <w:rsid w:val="008D6ED6"/>
    <w:rsid w:val="008F3611"/>
    <w:rsid w:val="008F44D9"/>
    <w:rsid w:val="009029A3"/>
    <w:rsid w:val="009155EF"/>
    <w:rsid w:val="00917645"/>
    <w:rsid w:val="009248AD"/>
    <w:rsid w:val="00927650"/>
    <w:rsid w:val="00932D42"/>
    <w:rsid w:val="00934809"/>
    <w:rsid w:val="00934F96"/>
    <w:rsid w:val="009669A5"/>
    <w:rsid w:val="00974D71"/>
    <w:rsid w:val="0098034F"/>
    <w:rsid w:val="00982B52"/>
    <w:rsid w:val="00983704"/>
    <w:rsid w:val="009868E2"/>
    <w:rsid w:val="00992736"/>
    <w:rsid w:val="009B2206"/>
    <w:rsid w:val="009B298D"/>
    <w:rsid w:val="009B3C91"/>
    <w:rsid w:val="009B4A0D"/>
    <w:rsid w:val="009B787C"/>
    <w:rsid w:val="009D36CC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40076"/>
    <w:rsid w:val="00A5002B"/>
    <w:rsid w:val="00A538F9"/>
    <w:rsid w:val="00A60D89"/>
    <w:rsid w:val="00A7112A"/>
    <w:rsid w:val="00A72B44"/>
    <w:rsid w:val="00A7692F"/>
    <w:rsid w:val="00A76E38"/>
    <w:rsid w:val="00A81004"/>
    <w:rsid w:val="00A910DD"/>
    <w:rsid w:val="00A931CF"/>
    <w:rsid w:val="00A96B40"/>
    <w:rsid w:val="00AA566B"/>
    <w:rsid w:val="00AB5ADC"/>
    <w:rsid w:val="00AC504B"/>
    <w:rsid w:val="00AD7024"/>
    <w:rsid w:val="00AF46DA"/>
    <w:rsid w:val="00AF76E9"/>
    <w:rsid w:val="00B026C1"/>
    <w:rsid w:val="00B15F5E"/>
    <w:rsid w:val="00B167EF"/>
    <w:rsid w:val="00B17CA1"/>
    <w:rsid w:val="00B2365C"/>
    <w:rsid w:val="00B241B2"/>
    <w:rsid w:val="00B25261"/>
    <w:rsid w:val="00B30263"/>
    <w:rsid w:val="00B401C9"/>
    <w:rsid w:val="00B43352"/>
    <w:rsid w:val="00B5432D"/>
    <w:rsid w:val="00B60304"/>
    <w:rsid w:val="00B66688"/>
    <w:rsid w:val="00B6792E"/>
    <w:rsid w:val="00B83879"/>
    <w:rsid w:val="00B84654"/>
    <w:rsid w:val="00B86C8A"/>
    <w:rsid w:val="00B95DE2"/>
    <w:rsid w:val="00B9685D"/>
    <w:rsid w:val="00BA2E9E"/>
    <w:rsid w:val="00BA78C3"/>
    <w:rsid w:val="00BB0D10"/>
    <w:rsid w:val="00BB396E"/>
    <w:rsid w:val="00BB55DF"/>
    <w:rsid w:val="00BC7D40"/>
    <w:rsid w:val="00BE7028"/>
    <w:rsid w:val="00BF63CC"/>
    <w:rsid w:val="00C00BC8"/>
    <w:rsid w:val="00C054FA"/>
    <w:rsid w:val="00C15C99"/>
    <w:rsid w:val="00C23D41"/>
    <w:rsid w:val="00C32A38"/>
    <w:rsid w:val="00C341FC"/>
    <w:rsid w:val="00C360A0"/>
    <w:rsid w:val="00C52834"/>
    <w:rsid w:val="00C52DD3"/>
    <w:rsid w:val="00C52F39"/>
    <w:rsid w:val="00C60C21"/>
    <w:rsid w:val="00C6167E"/>
    <w:rsid w:val="00C61C68"/>
    <w:rsid w:val="00C81D82"/>
    <w:rsid w:val="00C85F99"/>
    <w:rsid w:val="00C90A1A"/>
    <w:rsid w:val="00C93698"/>
    <w:rsid w:val="00CC393E"/>
    <w:rsid w:val="00CD10FE"/>
    <w:rsid w:val="00CD60ED"/>
    <w:rsid w:val="00CD75E8"/>
    <w:rsid w:val="00CE1B3A"/>
    <w:rsid w:val="00CF472B"/>
    <w:rsid w:val="00CF5381"/>
    <w:rsid w:val="00D01534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527FE"/>
    <w:rsid w:val="00D60844"/>
    <w:rsid w:val="00D63305"/>
    <w:rsid w:val="00D813D8"/>
    <w:rsid w:val="00D828BF"/>
    <w:rsid w:val="00D87D85"/>
    <w:rsid w:val="00DC41C4"/>
    <w:rsid w:val="00DC448B"/>
    <w:rsid w:val="00DC770A"/>
    <w:rsid w:val="00DD3492"/>
    <w:rsid w:val="00DE0CF6"/>
    <w:rsid w:val="00DF6C5E"/>
    <w:rsid w:val="00E0664F"/>
    <w:rsid w:val="00E133B9"/>
    <w:rsid w:val="00E41FEA"/>
    <w:rsid w:val="00E43B9C"/>
    <w:rsid w:val="00E43D43"/>
    <w:rsid w:val="00E55026"/>
    <w:rsid w:val="00E62677"/>
    <w:rsid w:val="00E774AA"/>
    <w:rsid w:val="00E80B7C"/>
    <w:rsid w:val="00E945D7"/>
    <w:rsid w:val="00EA0D9C"/>
    <w:rsid w:val="00EB0A34"/>
    <w:rsid w:val="00EB5B5E"/>
    <w:rsid w:val="00EB61B9"/>
    <w:rsid w:val="00EB6A4A"/>
    <w:rsid w:val="00EC7355"/>
    <w:rsid w:val="00ED25F9"/>
    <w:rsid w:val="00EF6075"/>
    <w:rsid w:val="00EF7AB5"/>
    <w:rsid w:val="00F113BF"/>
    <w:rsid w:val="00F2075C"/>
    <w:rsid w:val="00F2245B"/>
    <w:rsid w:val="00F256E8"/>
    <w:rsid w:val="00F26F0C"/>
    <w:rsid w:val="00F35998"/>
    <w:rsid w:val="00F36F1A"/>
    <w:rsid w:val="00F42ABB"/>
    <w:rsid w:val="00F5661E"/>
    <w:rsid w:val="00F65662"/>
    <w:rsid w:val="00F67819"/>
    <w:rsid w:val="00F72489"/>
    <w:rsid w:val="00F851AD"/>
    <w:rsid w:val="00F956BF"/>
    <w:rsid w:val="00F97530"/>
    <w:rsid w:val="00FA0786"/>
    <w:rsid w:val="00FB2801"/>
    <w:rsid w:val="00FC1C65"/>
    <w:rsid w:val="00FC4BC7"/>
    <w:rsid w:val="00FC6381"/>
    <w:rsid w:val="00FD3F0E"/>
    <w:rsid w:val="00FD5218"/>
    <w:rsid w:val="00FD6878"/>
    <w:rsid w:val="00FD753E"/>
    <w:rsid w:val="00FF15DD"/>
    <w:rsid w:val="00FF21EC"/>
    <w:rsid w:val="00FF3810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1F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"/>
    <w:basedOn w:val="Normal"/>
    <w:link w:val="PargrafdellistaCar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catalonia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cio.gencat.ca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DD197-FA5E-4338-9AAB-ACAD5217E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B8AB8-A7AB-4AA2-B262-8F36B1A39A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784</Words>
  <Characters>4471</Characters>
  <Application>Microsoft Office Word</Application>
  <DocSecurity>0</DocSecurity>
  <Lines>37</Lines>
  <Paragraphs>10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7</vt:i4>
      </vt:variant>
      <vt:variant>
        <vt:lpstr>Título</vt:lpstr>
      </vt:variant>
      <vt:variant>
        <vt:i4>1</vt:i4>
      </vt:variant>
    </vt:vector>
  </HeadingPairs>
  <TitlesOfParts>
    <vt:vector size="9" baseType="lpstr">
      <vt:lpstr>Memòria justificació cupons innovació 2022</vt:lpstr>
      <vt:lpstr>///</vt:lpstr>
      <vt:lpstr>Empresa beneficiària</vt:lpstr>
      <vt:lpstr>Persona acreditada</vt:lpstr>
      <vt:lpstr>Resultats servei assessorament </vt:lpstr>
      <vt:lpstr>Pressupost del servei </vt:lpstr>
      <vt:lpstr>Desviacions </vt:lpstr>
      <vt:lpstr>Informació complementària a aportar </vt:lpstr>
      <vt:lpstr/>
    </vt:vector>
  </TitlesOfParts>
  <Company>ACCIÓ - Agència per la Competitivitat de l'Empresa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cupons innovació 2022</dc:title>
  <dc:subject/>
  <dc:creator>ACCIÓ - Agència per la Competitivitat de l'Empresa</dc:creator>
  <cp:keywords>innovació, cupons, 2022, 4.0, empresa, justificació</cp:keywords>
  <dc:description/>
  <cp:lastModifiedBy>Mireia Raurell</cp:lastModifiedBy>
  <cp:revision>7</cp:revision>
  <dcterms:created xsi:type="dcterms:W3CDTF">2024-01-26T13:16:00Z</dcterms:created>
  <dcterms:modified xsi:type="dcterms:W3CDTF">2024-02-01T13:03:00Z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